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3F01" w14:textId="504D1CF8" w:rsidR="005B6014" w:rsidRDefault="002D6A19" w:rsidP="00C11936">
      <w:pPr>
        <w:spacing w:after="0" w:line="240" w:lineRule="auto"/>
        <w:jc w:val="center"/>
        <w:rPr>
          <w:rFonts w:eastAsiaTheme="minorHAnsi" w:cstheme="minorHAnsi"/>
          <w:sz w:val="22"/>
          <w:szCs w:val="22"/>
          <w:lang w:eastAsia="en-US"/>
        </w:rPr>
      </w:pPr>
      <w:r w:rsidRPr="002D6A19">
        <w:rPr>
          <w:b/>
          <w:bCs/>
          <w:color w:val="2F5496" w:themeColor="accent1" w:themeShade="BF"/>
          <w:sz w:val="28"/>
          <w:szCs w:val="28"/>
        </w:rPr>
        <w:t>TRUST FUND IN SUPPORT OF VICTIMS OF SEXUAL EXPLOITATION AND ABUSE</w:t>
      </w:r>
    </w:p>
    <w:p w14:paraId="5695F789" w14:textId="5F28EE7A" w:rsidR="003737C7" w:rsidRPr="002D6A19" w:rsidRDefault="003737C7" w:rsidP="002D6A19">
      <w:pPr>
        <w:pStyle w:val="Heading2"/>
        <w:jc w:val="center"/>
        <w:rPr>
          <w:rFonts w:asciiTheme="minorHAnsi" w:hAnsiTheme="minorHAnsi" w:cstheme="minorHAnsi"/>
          <w:b/>
          <w:bCs/>
          <w:color w:val="2F5496" w:themeColor="accent1" w:themeShade="BF"/>
          <w:lang w:val="en-GB" w:eastAsia="en-US"/>
        </w:rPr>
      </w:pPr>
      <w:bookmarkStart w:id="0" w:name="_Toc62843750"/>
      <w:r w:rsidRPr="002D6A19">
        <w:rPr>
          <w:rFonts w:asciiTheme="minorHAnsi" w:hAnsiTheme="minorHAnsi" w:cstheme="minorHAnsi"/>
          <w:b/>
          <w:bCs/>
          <w:color w:val="2F5496" w:themeColor="accent1" w:themeShade="BF"/>
          <w:lang w:val="en-GB" w:eastAsia="en-US"/>
        </w:rPr>
        <w:t>PROJECT PROPOSAL</w:t>
      </w:r>
      <w:bookmarkEnd w:id="0"/>
    </w:p>
    <w:p w14:paraId="7306BC3A" w14:textId="77777777" w:rsidR="00EE7395" w:rsidRPr="00275901" w:rsidRDefault="00EE7395" w:rsidP="00EE7395">
      <w:pPr>
        <w:rPr>
          <w:rFonts w:eastAsiaTheme="minorHAnsi" w:cstheme="minorHAnsi"/>
          <w:lang w:eastAsia="en-US"/>
        </w:rPr>
      </w:pPr>
    </w:p>
    <w:p w14:paraId="5B534C49" w14:textId="63BFEED7" w:rsidR="002D3519" w:rsidRPr="00ED2C77" w:rsidRDefault="009626BA" w:rsidP="002D3519">
      <w:pPr>
        <w:spacing w:after="0"/>
        <w:rPr>
          <w:rFonts w:eastAsia="Calibri" w:cstheme="minorHAnsi"/>
          <w:bCs/>
          <w:sz w:val="22"/>
          <w:szCs w:val="22"/>
          <w:lang w:val="en-GB" w:eastAsia="en-US"/>
        </w:rPr>
      </w:pPr>
      <w:r>
        <w:rPr>
          <w:rFonts w:eastAsia="Calibri" w:cstheme="minorHAnsi"/>
          <w:b/>
          <w:color w:val="4472C4" w:themeColor="accent1"/>
          <w:sz w:val="22"/>
          <w:szCs w:val="22"/>
          <w:lang w:val="en-GB" w:eastAsia="en-US"/>
        </w:rPr>
        <w:t xml:space="preserve">Does the project support victims of sexual exploitation and abuse by UN personnel? </w:t>
      </w:r>
      <w:r w:rsidRPr="009626BA">
        <w:rPr>
          <w:rFonts w:eastAsia="Calibri" w:cstheme="minorHAnsi"/>
          <w:bCs/>
          <w:sz w:val="22"/>
          <w:szCs w:val="22"/>
          <w:lang w:val="en-GB" w:eastAsia="en-US"/>
        </w:rPr>
        <w:t>Y</w:t>
      </w:r>
      <w:r w:rsidR="00067ED6">
        <w:rPr>
          <w:rFonts w:eastAsia="Calibri" w:cstheme="minorHAnsi"/>
          <w:bCs/>
          <w:sz w:val="22"/>
          <w:szCs w:val="22"/>
          <w:lang w:val="en-GB" w:eastAsia="en-US"/>
        </w:rPr>
        <w:t>es</w:t>
      </w:r>
      <w:r w:rsidRPr="009626BA">
        <w:rPr>
          <w:rFonts w:eastAsia="Calibri" w:cstheme="minorHAnsi"/>
          <w:bCs/>
          <w:sz w:val="22"/>
          <w:szCs w:val="22"/>
          <w:lang w:val="en-GB" w:eastAsia="en-US"/>
        </w:rPr>
        <w:t>/N</w:t>
      </w:r>
      <w:r w:rsidR="00067ED6">
        <w:rPr>
          <w:rFonts w:eastAsia="Calibri" w:cstheme="minorHAnsi"/>
          <w:bCs/>
          <w:sz w:val="22"/>
          <w:szCs w:val="22"/>
          <w:lang w:val="en-GB" w:eastAsia="en-US"/>
        </w:rPr>
        <w:t>o</w:t>
      </w:r>
    </w:p>
    <w:p w14:paraId="1206719A" w14:textId="77777777" w:rsidR="009626BA" w:rsidRDefault="009626BA" w:rsidP="00EE7395">
      <w:pPr>
        <w:spacing w:after="0"/>
        <w:rPr>
          <w:rFonts w:eastAsia="Calibri" w:cstheme="minorHAnsi"/>
          <w:b/>
          <w:color w:val="4472C4" w:themeColor="accent1"/>
          <w:sz w:val="22"/>
          <w:szCs w:val="22"/>
          <w:lang w:val="en-GB" w:eastAsia="en-US"/>
        </w:rPr>
      </w:pPr>
    </w:p>
    <w:p w14:paraId="646FF64E" w14:textId="6C79A6F2" w:rsidR="00EE7395" w:rsidRPr="00AD76F6" w:rsidRDefault="00EE7395" w:rsidP="00EE7395">
      <w:pPr>
        <w:spacing w:after="0"/>
        <w:rPr>
          <w:rFonts w:eastAsia="Calibri" w:cstheme="minorHAnsi"/>
          <w:b/>
          <w:color w:val="4472C4" w:themeColor="accent1"/>
          <w:sz w:val="22"/>
          <w:szCs w:val="22"/>
          <w:lang w:val="en-GB" w:eastAsia="en-US"/>
        </w:rPr>
      </w:pPr>
      <w:r w:rsidRPr="00AD76F6">
        <w:rPr>
          <w:rFonts w:eastAsia="Calibri" w:cstheme="minorHAnsi"/>
          <w:b/>
          <w:color w:val="4472C4" w:themeColor="accent1"/>
          <w:sz w:val="22"/>
          <w:szCs w:val="22"/>
          <w:lang w:val="en-GB" w:eastAsia="en-US"/>
        </w:rPr>
        <w:t xml:space="preserve">PROJECT TITLE: </w:t>
      </w:r>
    </w:p>
    <w:p w14:paraId="3648FB35" w14:textId="77777777" w:rsidR="00EE7395" w:rsidRPr="00AD76F6" w:rsidRDefault="00EE7395" w:rsidP="00EE7395">
      <w:pPr>
        <w:spacing w:after="0"/>
        <w:jc w:val="both"/>
        <w:rPr>
          <w:rFonts w:eastAsia="Calibri" w:cstheme="minorHAnsi"/>
          <w:b/>
          <w:color w:val="4472C4" w:themeColor="accent1"/>
          <w:sz w:val="22"/>
          <w:szCs w:val="22"/>
          <w:lang w:val="en-GB" w:eastAsia="en-US"/>
        </w:rPr>
      </w:pPr>
    </w:p>
    <w:p w14:paraId="4CEC216F" w14:textId="5ACA465A" w:rsidR="00EE7395" w:rsidRPr="006F4A82" w:rsidRDefault="00C66A52" w:rsidP="002D3519">
      <w:pPr>
        <w:tabs>
          <w:tab w:val="left" w:pos="3915"/>
        </w:tabs>
        <w:spacing w:after="0"/>
        <w:jc w:val="both"/>
        <w:rPr>
          <w:rFonts w:eastAsia="Calibri" w:cstheme="minorHAnsi"/>
          <w:b/>
          <w:color w:val="00B0F0"/>
          <w:sz w:val="22"/>
          <w:szCs w:val="22"/>
          <w:lang w:val="en-GB" w:eastAsia="en-US"/>
        </w:rPr>
      </w:pPr>
      <w:r>
        <w:rPr>
          <w:rFonts w:eastAsia="Calibri" w:cstheme="minorHAnsi"/>
          <w:b/>
          <w:color w:val="4472C4" w:themeColor="accent1"/>
          <w:sz w:val="22"/>
          <w:szCs w:val="22"/>
          <w:lang w:val="en-GB" w:eastAsia="en-US"/>
        </w:rPr>
        <w:t>BACKGROUND INFO:</w:t>
      </w:r>
    </w:p>
    <w:p w14:paraId="469CF5DD" w14:textId="30093F45" w:rsidR="009626BA" w:rsidRPr="00ED2C77" w:rsidRDefault="009626BA" w:rsidP="00ED2C77">
      <w:pPr>
        <w:spacing w:after="0"/>
        <w:jc w:val="both"/>
        <w:rPr>
          <w:rFonts w:eastAsia="Calibri" w:cstheme="minorHAnsi"/>
          <w:bCs/>
          <w:sz w:val="22"/>
          <w:szCs w:val="22"/>
          <w:lang w:val="en-GB" w:eastAsia="en-US"/>
        </w:rPr>
      </w:pPr>
      <w:r w:rsidRPr="00ED2C77">
        <w:rPr>
          <w:rFonts w:eastAsia="Calibri" w:cstheme="minorHAnsi"/>
          <w:bCs/>
          <w:sz w:val="22"/>
          <w:szCs w:val="22"/>
          <w:lang w:val="en-GB" w:eastAsia="en-US"/>
        </w:rPr>
        <w:t>General background information on the needs</w:t>
      </w:r>
      <w:r w:rsidR="00C66A52">
        <w:rPr>
          <w:rFonts w:eastAsia="Calibri" w:cstheme="minorHAnsi"/>
          <w:bCs/>
          <w:sz w:val="22"/>
          <w:szCs w:val="22"/>
          <w:lang w:val="en-GB" w:eastAsia="en-US"/>
        </w:rPr>
        <w:t xml:space="preserve"> and</w:t>
      </w:r>
      <w:r w:rsidRPr="00ED2C77">
        <w:rPr>
          <w:rFonts w:eastAsia="Calibri" w:cstheme="minorHAnsi"/>
          <w:bCs/>
          <w:sz w:val="22"/>
          <w:szCs w:val="22"/>
          <w:lang w:val="en-GB" w:eastAsia="en-US"/>
        </w:rPr>
        <w:t xml:space="preserve"> existing services.</w:t>
      </w:r>
      <w:r w:rsidR="002D3519">
        <w:rPr>
          <w:rFonts w:eastAsia="Calibri" w:cstheme="minorHAnsi"/>
          <w:bCs/>
          <w:sz w:val="22"/>
          <w:szCs w:val="22"/>
          <w:lang w:val="en-GB" w:eastAsia="en-US"/>
        </w:rPr>
        <w:t xml:space="preserve"> </w:t>
      </w:r>
    </w:p>
    <w:p w14:paraId="2EF9A62A" w14:textId="77777777" w:rsidR="00EE7395" w:rsidRPr="00AD76F6" w:rsidRDefault="00EE7395" w:rsidP="00EE7395">
      <w:pPr>
        <w:tabs>
          <w:tab w:val="left" w:pos="3915"/>
        </w:tabs>
        <w:spacing w:after="0"/>
        <w:ind w:left="720"/>
        <w:contextualSpacing/>
        <w:jc w:val="both"/>
        <w:rPr>
          <w:rFonts w:eastAsia="Calibri" w:cstheme="minorHAnsi"/>
          <w:b/>
          <w:color w:val="4472C4" w:themeColor="accent1"/>
          <w:sz w:val="22"/>
          <w:szCs w:val="22"/>
          <w:lang w:val="en-GB" w:eastAsia="en-US"/>
        </w:rPr>
      </w:pPr>
    </w:p>
    <w:p w14:paraId="3A6854E7" w14:textId="12F84736" w:rsidR="00EE7395" w:rsidRDefault="009626BA" w:rsidP="00EE7395">
      <w:pPr>
        <w:spacing w:after="0"/>
        <w:jc w:val="both"/>
        <w:rPr>
          <w:rFonts w:eastAsia="Calibri" w:cstheme="minorHAnsi"/>
          <w:b/>
          <w:color w:val="4472C4" w:themeColor="accent1"/>
          <w:sz w:val="22"/>
          <w:szCs w:val="22"/>
          <w:lang w:val="en-GB" w:eastAsia="en-US"/>
        </w:rPr>
      </w:pPr>
      <w:r>
        <w:rPr>
          <w:rFonts w:eastAsia="Calibri" w:cstheme="minorHAnsi"/>
          <w:b/>
          <w:color w:val="4472C4" w:themeColor="accent1"/>
          <w:sz w:val="22"/>
          <w:szCs w:val="22"/>
          <w:lang w:val="en-GB" w:eastAsia="en-US"/>
        </w:rPr>
        <w:t>PROJECT SUMMARY:</w:t>
      </w:r>
    </w:p>
    <w:p w14:paraId="2F952D16" w14:textId="73A636A6" w:rsidR="009626BA" w:rsidRDefault="009626BA" w:rsidP="00EE7395">
      <w:pPr>
        <w:spacing w:after="0"/>
        <w:jc w:val="both"/>
        <w:rPr>
          <w:rFonts w:eastAsia="Calibri" w:cstheme="minorHAnsi"/>
          <w:sz w:val="22"/>
          <w:szCs w:val="22"/>
          <w:lang w:val="en-GB" w:eastAsia="en-US"/>
        </w:rPr>
      </w:pPr>
      <w:r w:rsidRPr="00ED2C77">
        <w:rPr>
          <w:rFonts w:eastAsia="Calibri" w:cstheme="minorHAnsi"/>
          <w:sz w:val="22"/>
          <w:szCs w:val="22"/>
          <w:lang w:val="en-GB" w:eastAsia="en-US"/>
        </w:rPr>
        <w:t xml:space="preserve">Summarize the </w:t>
      </w:r>
      <w:r w:rsidR="00C66A52" w:rsidRPr="00ED2C77">
        <w:rPr>
          <w:rFonts w:eastAsia="Calibri" w:cstheme="minorHAnsi"/>
          <w:sz w:val="22"/>
          <w:szCs w:val="22"/>
          <w:lang w:val="en-GB" w:eastAsia="en-US"/>
        </w:rPr>
        <w:t>objective</w:t>
      </w:r>
      <w:r w:rsidR="00C66A52">
        <w:rPr>
          <w:rFonts w:eastAsia="Calibri" w:cstheme="minorHAnsi"/>
          <w:sz w:val="22"/>
          <w:szCs w:val="22"/>
          <w:lang w:val="en-GB" w:eastAsia="en-US"/>
        </w:rPr>
        <w:t>s</w:t>
      </w:r>
      <w:r w:rsidR="00C66A52" w:rsidRPr="00ED2C77">
        <w:rPr>
          <w:rFonts w:eastAsia="Calibri" w:cstheme="minorHAnsi"/>
          <w:sz w:val="22"/>
          <w:szCs w:val="22"/>
          <w:lang w:val="en-GB" w:eastAsia="en-US"/>
        </w:rPr>
        <w:t xml:space="preserve"> of the project</w:t>
      </w:r>
      <w:r w:rsidR="00C66A52">
        <w:rPr>
          <w:rFonts w:eastAsia="Calibri" w:cstheme="minorHAnsi"/>
          <w:sz w:val="22"/>
          <w:szCs w:val="22"/>
          <w:lang w:val="en-GB" w:eastAsia="en-US"/>
        </w:rPr>
        <w:t xml:space="preserve"> (</w:t>
      </w:r>
      <w:r w:rsidR="00EC55AC">
        <w:rPr>
          <w:rFonts w:eastAsia="Calibri" w:cstheme="minorHAnsi"/>
          <w:sz w:val="22"/>
          <w:szCs w:val="22"/>
          <w:lang w:val="en-GB" w:eastAsia="en-US"/>
        </w:rPr>
        <w:t>using</w:t>
      </w:r>
      <w:r w:rsidR="00C66A52">
        <w:rPr>
          <w:rFonts w:eastAsia="Calibri" w:cstheme="minorHAnsi"/>
          <w:sz w:val="22"/>
          <w:szCs w:val="22"/>
          <w:lang w:val="en-GB" w:eastAsia="en-US"/>
        </w:rPr>
        <w:t xml:space="preserve"> bullet points)</w:t>
      </w:r>
      <w:r w:rsidR="00C66A52" w:rsidRPr="00ED2C77">
        <w:rPr>
          <w:rFonts w:eastAsia="Calibri" w:cstheme="minorHAnsi"/>
          <w:sz w:val="22"/>
          <w:szCs w:val="22"/>
          <w:lang w:val="en-GB" w:eastAsia="en-US"/>
        </w:rPr>
        <w:t xml:space="preserve"> and how it will put project beneficiaries on the path to sustainable economic empowerment (beyond project lifetime).</w:t>
      </w:r>
    </w:p>
    <w:p w14:paraId="4A2E1375" w14:textId="77777777" w:rsidR="00C66A52" w:rsidRPr="00ED2C77" w:rsidRDefault="00C66A52" w:rsidP="00EE7395">
      <w:pPr>
        <w:spacing w:after="0"/>
        <w:jc w:val="both"/>
        <w:rPr>
          <w:rFonts w:eastAsia="Calibri" w:cstheme="minorHAnsi"/>
          <w:sz w:val="22"/>
          <w:szCs w:val="22"/>
          <w:lang w:val="en-GB" w:eastAsia="en-US"/>
        </w:rPr>
      </w:pPr>
    </w:p>
    <w:p w14:paraId="4F8DEBDF" w14:textId="7E4191CB" w:rsidR="00EE7395" w:rsidRPr="00937D8D" w:rsidRDefault="00937D8D" w:rsidP="00EE7395">
      <w:pPr>
        <w:spacing w:after="0"/>
        <w:jc w:val="both"/>
        <w:rPr>
          <w:rFonts w:eastAsia="Calibri" w:cstheme="minorHAnsi"/>
          <w:sz w:val="22"/>
          <w:szCs w:val="22"/>
          <w:lang w:val="en-GB" w:eastAsia="en-US"/>
        </w:rPr>
      </w:pPr>
      <w:r w:rsidRPr="00937D8D">
        <w:rPr>
          <w:rFonts w:eastAsia="Calibri" w:cstheme="minorHAnsi"/>
          <w:sz w:val="22"/>
          <w:szCs w:val="22"/>
          <w:lang w:val="en-GB" w:eastAsia="en-US"/>
        </w:rPr>
        <w:t>Please</w:t>
      </w:r>
      <w:r>
        <w:rPr>
          <w:rFonts w:eastAsia="Calibri" w:cstheme="minorHAnsi"/>
          <w:sz w:val="22"/>
          <w:szCs w:val="22"/>
          <w:lang w:val="en-GB" w:eastAsia="en-US"/>
        </w:rPr>
        <w:t xml:space="preserve"> </w:t>
      </w:r>
      <w:r w:rsidRPr="00937D8D">
        <w:rPr>
          <w:rFonts w:eastAsia="Calibri" w:cstheme="minorHAnsi"/>
          <w:sz w:val="22"/>
          <w:szCs w:val="22"/>
          <w:lang w:val="en-GB" w:eastAsia="en-US"/>
        </w:rPr>
        <w:t>include below information</w:t>
      </w:r>
      <w:r w:rsidR="00C66A52">
        <w:rPr>
          <w:rFonts w:eastAsia="Calibri" w:cstheme="minorHAnsi"/>
          <w:sz w:val="22"/>
          <w:szCs w:val="22"/>
          <w:lang w:val="en-GB" w:eastAsia="en-US"/>
        </w:rPr>
        <w:t xml:space="preserve"> (</w:t>
      </w:r>
      <w:r w:rsidR="002D3519">
        <w:rPr>
          <w:rFonts w:eastAsia="Calibri" w:cstheme="minorHAnsi"/>
          <w:sz w:val="22"/>
          <w:szCs w:val="22"/>
          <w:lang w:val="en-GB" w:eastAsia="en-US"/>
        </w:rPr>
        <w:t xml:space="preserve">please </w:t>
      </w:r>
      <w:r w:rsidR="00C66A52">
        <w:rPr>
          <w:rFonts w:eastAsia="Calibri" w:cstheme="minorHAnsi"/>
          <w:sz w:val="22"/>
          <w:szCs w:val="22"/>
          <w:lang w:val="en-GB" w:eastAsia="en-US"/>
        </w:rPr>
        <w:t>us below points)</w:t>
      </w:r>
      <w:r>
        <w:rPr>
          <w:rFonts w:eastAsia="Calibri" w:cstheme="minorHAnsi"/>
          <w:sz w:val="22"/>
          <w:szCs w:val="22"/>
          <w:lang w:val="en-GB" w:eastAsia="en-US"/>
        </w:rPr>
        <w:t>:</w:t>
      </w:r>
    </w:p>
    <w:p w14:paraId="6C9BC15F" w14:textId="1E93FA34" w:rsidR="00EE7395" w:rsidRPr="00ED2C77" w:rsidRDefault="00EE7395" w:rsidP="00ED2C77">
      <w:pPr>
        <w:pStyle w:val="ListParagraph"/>
        <w:numPr>
          <w:ilvl w:val="0"/>
          <w:numId w:val="77"/>
        </w:numPr>
        <w:spacing w:after="0"/>
        <w:ind w:left="360"/>
        <w:jc w:val="both"/>
        <w:rPr>
          <w:rFonts w:eastAsia="Calibri" w:cstheme="minorHAnsi"/>
          <w:bCs/>
          <w:sz w:val="22"/>
          <w:szCs w:val="22"/>
          <w:lang w:val="en-GB" w:eastAsia="en-US"/>
        </w:rPr>
      </w:pPr>
      <w:r w:rsidRPr="00ED2C77">
        <w:rPr>
          <w:rFonts w:eastAsia="Calibri" w:cstheme="minorHAnsi"/>
          <w:bCs/>
          <w:sz w:val="22"/>
          <w:szCs w:val="22"/>
          <w:lang w:val="en-GB" w:eastAsia="en-US"/>
        </w:rPr>
        <w:t>Duration of project</w:t>
      </w:r>
      <w:r w:rsidR="009626BA" w:rsidRPr="00ED2C77">
        <w:rPr>
          <w:rFonts w:eastAsia="Calibri" w:cstheme="minorHAnsi"/>
          <w:bCs/>
          <w:sz w:val="22"/>
          <w:szCs w:val="22"/>
          <w:lang w:val="en-GB" w:eastAsia="en-US"/>
        </w:rPr>
        <w:t>:</w:t>
      </w:r>
      <w:r w:rsidR="002D3519">
        <w:rPr>
          <w:rFonts w:eastAsia="Calibri" w:cstheme="minorHAnsi"/>
          <w:bCs/>
          <w:sz w:val="22"/>
          <w:szCs w:val="22"/>
          <w:lang w:val="en-GB" w:eastAsia="en-US"/>
        </w:rPr>
        <w:t xml:space="preserve"> </w:t>
      </w:r>
    </w:p>
    <w:p w14:paraId="31860136" w14:textId="67B1A39E" w:rsidR="00937D8D" w:rsidRPr="00ED2C77" w:rsidRDefault="00937D8D" w:rsidP="00ED2C77">
      <w:pPr>
        <w:pStyle w:val="ListParagraph"/>
        <w:numPr>
          <w:ilvl w:val="0"/>
          <w:numId w:val="77"/>
        </w:numPr>
        <w:spacing w:after="0"/>
        <w:ind w:left="360"/>
        <w:jc w:val="both"/>
        <w:rPr>
          <w:rFonts w:eastAsia="Calibri" w:cstheme="minorHAnsi"/>
          <w:bCs/>
          <w:sz w:val="22"/>
          <w:szCs w:val="22"/>
          <w:lang w:val="en-GB" w:eastAsia="en-US"/>
        </w:rPr>
      </w:pPr>
      <w:r w:rsidRPr="00ED2C77">
        <w:rPr>
          <w:rFonts w:eastAsia="Calibri" w:cstheme="minorHAnsi"/>
          <w:bCs/>
          <w:sz w:val="22"/>
          <w:szCs w:val="22"/>
          <w:lang w:val="en-GB" w:eastAsia="en-US"/>
        </w:rPr>
        <w:t>Project location</w:t>
      </w:r>
      <w:r w:rsidR="002D3519">
        <w:rPr>
          <w:rFonts w:eastAsia="Calibri" w:cstheme="minorHAnsi"/>
          <w:bCs/>
          <w:sz w:val="22"/>
          <w:szCs w:val="22"/>
          <w:lang w:val="en-GB" w:eastAsia="en-US"/>
        </w:rPr>
        <w:t xml:space="preserve"> (city/region)</w:t>
      </w:r>
      <w:r w:rsidR="009626BA" w:rsidRPr="00ED2C77">
        <w:rPr>
          <w:rFonts w:eastAsia="Calibri" w:cstheme="minorHAnsi"/>
          <w:bCs/>
          <w:sz w:val="22"/>
          <w:szCs w:val="22"/>
          <w:lang w:val="en-GB" w:eastAsia="en-US"/>
        </w:rPr>
        <w:t>:</w:t>
      </w:r>
    </w:p>
    <w:p w14:paraId="2C17C05E" w14:textId="2329D523" w:rsidR="009626BA" w:rsidRPr="00ED2C77" w:rsidRDefault="009626BA" w:rsidP="00ED2C77">
      <w:pPr>
        <w:pStyle w:val="ListParagraph"/>
        <w:numPr>
          <w:ilvl w:val="0"/>
          <w:numId w:val="77"/>
        </w:numPr>
        <w:spacing w:after="0"/>
        <w:ind w:left="360"/>
        <w:jc w:val="both"/>
        <w:rPr>
          <w:rFonts w:eastAsia="Calibri" w:cstheme="minorHAnsi"/>
          <w:bCs/>
          <w:sz w:val="22"/>
          <w:szCs w:val="22"/>
          <w:lang w:val="en-GB" w:eastAsia="en-US"/>
        </w:rPr>
      </w:pPr>
      <w:r w:rsidRPr="00ED2C77">
        <w:rPr>
          <w:rFonts w:eastAsia="Calibri" w:cstheme="minorHAnsi"/>
          <w:bCs/>
          <w:sz w:val="22"/>
          <w:szCs w:val="22"/>
          <w:lang w:val="en-GB" w:eastAsia="en-US"/>
        </w:rPr>
        <w:t>Beneficiary selection criteria</w:t>
      </w:r>
      <w:r w:rsidR="002D3519" w:rsidRPr="002D3519">
        <w:rPr>
          <w:rFonts w:eastAsia="Calibri" w:cstheme="minorHAnsi"/>
          <w:bCs/>
          <w:sz w:val="22"/>
          <w:szCs w:val="22"/>
          <w:lang w:val="en-GB" w:eastAsia="en-US"/>
        </w:rPr>
        <w:t xml:space="preserve"> </w:t>
      </w:r>
      <w:r w:rsidR="002D3519">
        <w:rPr>
          <w:rFonts w:eastAsia="Calibri" w:cstheme="minorHAnsi"/>
          <w:bCs/>
          <w:sz w:val="22"/>
          <w:szCs w:val="22"/>
          <w:lang w:val="en-GB" w:eastAsia="en-US"/>
        </w:rPr>
        <w:t>(please indicate how beneficiaries will be identified):</w:t>
      </w:r>
    </w:p>
    <w:p w14:paraId="3F978BDB" w14:textId="0F46BB0B" w:rsidR="00EE7395" w:rsidRPr="00ED2C77" w:rsidRDefault="009626BA" w:rsidP="00ED2C77">
      <w:pPr>
        <w:pStyle w:val="ListParagraph"/>
        <w:numPr>
          <w:ilvl w:val="0"/>
          <w:numId w:val="77"/>
        </w:numPr>
        <w:spacing w:after="0"/>
        <w:ind w:left="360"/>
        <w:jc w:val="both"/>
        <w:rPr>
          <w:rFonts w:eastAsia="Calibri" w:cstheme="minorHAnsi"/>
          <w:bCs/>
          <w:sz w:val="22"/>
          <w:szCs w:val="22"/>
          <w:lang w:val="en-GB" w:eastAsia="en-US"/>
        </w:rPr>
      </w:pPr>
      <w:r w:rsidRPr="00ED2C77">
        <w:rPr>
          <w:rFonts w:eastAsia="Calibri" w:cstheme="minorHAnsi"/>
          <w:bCs/>
          <w:sz w:val="22"/>
          <w:szCs w:val="22"/>
          <w:lang w:val="en-GB" w:eastAsia="en-US"/>
        </w:rPr>
        <w:t>Number of t</w:t>
      </w:r>
      <w:r w:rsidR="00EE7395" w:rsidRPr="00ED2C77">
        <w:rPr>
          <w:rFonts w:eastAsia="Calibri" w:cstheme="minorHAnsi"/>
          <w:bCs/>
          <w:sz w:val="22"/>
          <w:szCs w:val="22"/>
          <w:lang w:val="en-GB" w:eastAsia="en-US"/>
        </w:rPr>
        <w:t xml:space="preserve">argeted beneficiaries </w:t>
      </w:r>
      <w:r w:rsidR="00ED249D" w:rsidRPr="00ED2C77">
        <w:rPr>
          <w:rFonts w:eastAsia="Calibri" w:cstheme="minorHAnsi"/>
          <w:bCs/>
          <w:sz w:val="22"/>
          <w:szCs w:val="22"/>
          <w:lang w:val="en-GB" w:eastAsia="en-US"/>
        </w:rPr>
        <w:t>(indicate number of direct and indirect beneficiaries)</w:t>
      </w:r>
    </w:p>
    <w:p w14:paraId="33DD1771" w14:textId="27825B6E" w:rsidR="00EE7395" w:rsidRPr="00ED2C77" w:rsidRDefault="009626BA" w:rsidP="00ED2C77">
      <w:pPr>
        <w:pStyle w:val="ListParagraph"/>
        <w:numPr>
          <w:ilvl w:val="0"/>
          <w:numId w:val="77"/>
        </w:numPr>
        <w:spacing w:after="0"/>
        <w:ind w:left="360"/>
        <w:jc w:val="both"/>
        <w:rPr>
          <w:rFonts w:eastAsia="Calibri" w:cstheme="minorHAnsi"/>
          <w:bCs/>
          <w:sz w:val="22"/>
          <w:szCs w:val="22"/>
          <w:lang w:val="en-GB" w:eastAsia="en-US"/>
        </w:rPr>
      </w:pPr>
      <w:r w:rsidRPr="00ED2C77">
        <w:rPr>
          <w:rFonts w:eastAsia="Calibri" w:cstheme="minorHAnsi"/>
          <w:bCs/>
          <w:sz w:val="22"/>
          <w:szCs w:val="22"/>
          <w:lang w:val="en-GB" w:eastAsia="en-US"/>
        </w:rPr>
        <w:t>Name of the i</w:t>
      </w:r>
      <w:r w:rsidR="00EE7395" w:rsidRPr="00ED2C77">
        <w:rPr>
          <w:rFonts w:eastAsia="Calibri" w:cstheme="minorHAnsi"/>
          <w:bCs/>
          <w:sz w:val="22"/>
          <w:szCs w:val="22"/>
          <w:lang w:val="en-GB" w:eastAsia="en-US"/>
        </w:rPr>
        <w:t>dentified Implementing partner(s)</w:t>
      </w:r>
      <w:r>
        <w:rPr>
          <w:rFonts w:eastAsia="Calibri" w:cstheme="minorHAnsi"/>
          <w:bCs/>
          <w:sz w:val="22"/>
          <w:szCs w:val="22"/>
          <w:lang w:val="en-GB" w:eastAsia="en-US"/>
        </w:rPr>
        <w:t>:</w:t>
      </w:r>
    </w:p>
    <w:p w14:paraId="77932745" w14:textId="616A918E" w:rsidR="00EE7395" w:rsidRDefault="00EE7395" w:rsidP="00EE7395">
      <w:pPr>
        <w:spacing w:after="0"/>
        <w:rPr>
          <w:rFonts w:cstheme="minorHAnsi"/>
          <w:i/>
          <w:iCs/>
          <w:noProof/>
          <w:color w:val="262626" w:themeColor="text1" w:themeTint="D9"/>
          <w:sz w:val="22"/>
          <w:szCs w:val="22"/>
        </w:rPr>
      </w:pPr>
    </w:p>
    <w:p w14:paraId="430997FD" w14:textId="68F616CD" w:rsidR="00067ED6" w:rsidRDefault="00067ED6" w:rsidP="00EC55AC">
      <w:pPr>
        <w:spacing w:after="0"/>
        <w:rPr>
          <w:rFonts w:eastAsia="Calibri" w:cstheme="minorHAnsi"/>
          <w:b/>
          <w:color w:val="4472C4" w:themeColor="accent1"/>
          <w:sz w:val="22"/>
          <w:szCs w:val="22"/>
          <w:lang w:val="en-GB" w:eastAsia="en-US"/>
        </w:rPr>
      </w:pPr>
      <w:r w:rsidRPr="00ED2C77">
        <w:rPr>
          <w:rFonts w:eastAsia="Calibri" w:cstheme="minorHAnsi"/>
          <w:b/>
          <w:color w:val="4472C4" w:themeColor="accent1"/>
          <w:sz w:val="22"/>
          <w:szCs w:val="22"/>
          <w:lang w:val="en-GB" w:eastAsia="en-US"/>
        </w:rPr>
        <w:t>EXPECTED OUTCOMES</w:t>
      </w:r>
    </w:p>
    <w:p w14:paraId="2954A99F" w14:textId="2682E83A" w:rsidR="00067ED6" w:rsidRDefault="00067ED6" w:rsidP="00067ED6">
      <w:pPr>
        <w:spacing w:after="0" w:line="240" w:lineRule="auto"/>
        <w:rPr>
          <w:rFonts w:cstheme="minorHAnsi"/>
          <w:sz w:val="22"/>
          <w:szCs w:val="22"/>
        </w:rPr>
      </w:pPr>
      <w:r w:rsidRPr="006F4A82">
        <w:rPr>
          <w:rFonts w:cstheme="minorHAnsi"/>
          <w:sz w:val="22"/>
          <w:szCs w:val="22"/>
        </w:rPr>
        <w:t xml:space="preserve">List main expected outcomes </w:t>
      </w:r>
      <w:r w:rsidR="00EC55AC">
        <w:rPr>
          <w:rFonts w:cstheme="minorHAnsi"/>
          <w:sz w:val="22"/>
          <w:szCs w:val="22"/>
        </w:rPr>
        <w:t>(using</w:t>
      </w:r>
      <w:r w:rsidRPr="006F4A82">
        <w:rPr>
          <w:rFonts w:cstheme="minorHAnsi"/>
          <w:sz w:val="22"/>
          <w:szCs w:val="22"/>
        </w:rPr>
        <w:t xml:space="preserve"> bullet points</w:t>
      </w:r>
      <w:r w:rsidR="00EC55AC">
        <w:rPr>
          <w:rFonts w:cstheme="minorHAnsi"/>
          <w:sz w:val="22"/>
          <w:szCs w:val="22"/>
        </w:rPr>
        <w:t>)</w:t>
      </w:r>
      <w:r>
        <w:rPr>
          <w:rFonts w:cstheme="minorHAnsi"/>
          <w:sz w:val="22"/>
          <w:szCs w:val="22"/>
        </w:rPr>
        <w:t xml:space="preserve">. </w:t>
      </w:r>
    </w:p>
    <w:p w14:paraId="6A81E954" w14:textId="4E18937D" w:rsidR="00067ED6" w:rsidRDefault="00067ED6" w:rsidP="00067ED6">
      <w:pPr>
        <w:spacing w:after="0" w:line="240" w:lineRule="auto"/>
        <w:rPr>
          <w:rFonts w:cstheme="minorHAnsi"/>
          <w:sz w:val="22"/>
          <w:szCs w:val="22"/>
        </w:rPr>
      </w:pPr>
    </w:p>
    <w:p w14:paraId="21B64ECE" w14:textId="0B54A33F" w:rsidR="00067ED6" w:rsidRPr="00ED2C77" w:rsidRDefault="00067ED6" w:rsidP="00ED2C77">
      <w:pPr>
        <w:spacing w:after="0"/>
        <w:rPr>
          <w:rFonts w:eastAsia="Calibri" w:cstheme="minorHAnsi"/>
          <w:b/>
          <w:color w:val="4472C4" w:themeColor="accent1"/>
          <w:sz w:val="22"/>
          <w:szCs w:val="22"/>
          <w:lang w:val="en-GB" w:eastAsia="en-US"/>
        </w:rPr>
      </w:pPr>
      <w:r w:rsidRPr="00ED2C77">
        <w:rPr>
          <w:rFonts w:eastAsia="Calibri" w:cstheme="minorHAnsi"/>
          <w:b/>
          <w:color w:val="4472C4" w:themeColor="accent1"/>
          <w:sz w:val="22"/>
          <w:szCs w:val="22"/>
          <w:lang w:val="en-GB" w:eastAsia="en-US"/>
        </w:rPr>
        <w:t>EXPECTED OUTPUTS</w:t>
      </w:r>
    </w:p>
    <w:p w14:paraId="2EC35EED" w14:textId="7697D385" w:rsidR="00067ED6" w:rsidRPr="006F4A82" w:rsidRDefault="00067ED6" w:rsidP="00067ED6">
      <w:pPr>
        <w:spacing w:after="0" w:line="240" w:lineRule="auto"/>
        <w:rPr>
          <w:rFonts w:cstheme="minorHAnsi"/>
          <w:sz w:val="22"/>
          <w:szCs w:val="22"/>
        </w:rPr>
      </w:pPr>
      <w:r w:rsidRPr="006F4A82">
        <w:rPr>
          <w:rFonts w:cstheme="minorHAnsi"/>
          <w:sz w:val="22"/>
          <w:szCs w:val="22"/>
        </w:rPr>
        <w:t xml:space="preserve">List main expected </w:t>
      </w:r>
      <w:r>
        <w:rPr>
          <w:rFonts w:cstheme="minorHAnsi"/>
          <w:sz w:val="22"/>
          <w:szCs w:val="22"/>
        </w:rPr>
        <w:t>outputs</w:t>
      </w:r>
      <w:r w:rsidRPr="006F4A82">
        <w:rPr>
          <w:rFonts w:cstheme="minorHAnsi"/>
          <w:sz w:val="22"/>
          <w:szCs w:val="22"/>
        </w:rPr>
        <w:t xml:space="preserve"> </w:t>
      </w:r>
      <w:r w:rsidR="00EC55AC">
        <w:rPr>
          <w:rFonts w:cstheme="minorHAnsi"/>
          <w:sz w:val="22"/>
          <w:szCs w:val="22"/>
        </w:rPr>
        <w:t xml:space="preserve">(using </w:t>
      </w:r>
      <w:r w:rsidRPr="006F4A82">
        <w:rPr>
          <w:rFonts w:cstheme="minorHAnsi"/>
          <w:sz w:val="22"/>
          <w:szCs w:val="22"/>
        </w:rPr>
        <w:t>bullet points</w:t>
      </w:r>
      <w:r w:rsidR="00EC55AC">
        <w:rPr>
          <w:rFonts w:cstheme="minorHAnsi"/>
          <w:sz w:val="22"/>
          <w:szCs w:val="22"/>
        </w:rPr>
        <w:t>)</w:t>
      </w:r>
      <w:r>
        <w:rPr>
          <w:rFonts w:cstheme="minorHAnsi"/>
          <w:sz w:val="22"/>
          <w:szCs w:val="22"/>
        </w:rPr>
        <w:t xml:space="preserve">. Indicate how </w:t>
      </w:r>
      <w:r w:rsidR="00EC55AC">
        <w:rPr>
          <w:rFonts w:cstheme="minorHAnsi"/>
          <w:sz w:val="22"/>
          <w:szCs w:val="22"/>
        </w:rPr>
        <w:t xml:space="preserve">many </w:t>
      </w:r>
      <w:r w:rsidR="008A3B3C">
        <w:rPr>
          <w:rFonts w:cstheme="minorHAnsi"/>
          <w:sz w:val="22"/>
          <w:szCs w:val="22"/>
        </w:rPr>
        <w:t>beneficiaries</w:t>
      </w:r>
      <w:r>
        <w:rPr>
          <w:rFonts w:cstheme="minorHAnsi"/>
          <w:sz w:val="22"/>
          <w:szCs w:val="22"/>
        </w:rPr>
        <w:t xml:space="preserve"> will be impacted by the project</w:t>
      </w:r>
      <w:r w:rsidR="00EC55AC">
        <w:rPr>
          <w:rFonts w:cstheme="minorHAnsi"/>
          <w:sz w:val="22"/>
          <w:szCs w:val="22"/>
        </w:rPr>
        <w:t>/which activity</w:t>
      </w:r>
      <w:r>
        <w:rPr>
          <w:rFonts w:cstheme="minorHAnsi"/>
          <w:sz w:val="22"/>
          <w:szCs w:val="22"/>
        </w:rPr>
        <w:t xml:space="preserve">. </w:t>
      </w:r>
    </w:p>
    <w:p w14:paraId="34E35293" w14:textId="77777777" w:rsidR="00067ED6" w:rsidRPr="00ED2C77" w:rsidRDefault="00067ED6" w:rsidP="00EE7395">
      <w:pPr>
        <w:spacing w:after="0"/>
        <w:rPr>
          <w:rFonts w:eastAsia="Calibri" w:cstheme="minorHAnsi"/>
          <w:b/>
          <w:color w:val="4472C4" w:themeColor="accent1"/>
          <w:sz w:val="22"/>
          <w:szCs w:val="22"/>
          <w:lang w:val="en-GB" w:eastAsia="en-US"/>
        </w:rPr>
      </w:pPr>
    </w:p>
    <w:p w14:paraId="05EAC42F" w14:textId="27A162BE" w:rsidR="00EE7395" w:rsidRDefault="00EE7395" w:rsidP="00EC55AC">
      <w:pPr>
        <w:spacing w:after="0"/>
        <w:rPr>
          <w:rFonts w:eastAsia="Calibri" w:cstheme="minorHAnsi"/>
          <w:b/>
          <w:color w:val="00B0F0"/>
          <w:sz w:val="22"/>
          <w:szCs w:val="22"/>
          <w:lang w:val="en-GB" w:eastAsia="en-US"/>
        </w:rPr>
      </w:pPr>
      <w:r w:rsidRPr="006F4A82">
        <w:rPr>
          <w:rFonts w:eastAsia="Calibri" w:cstheme="minorHAnsi"/>
          <w:b/>
          <w:color w:val="4472C4" w:themeColor="accent1"/>
          <w:sz w:val="22"/>
          <w:szCs w:val="22"/>
          <w:lang w:val="en-GB" w:eastAsia="en-US"/>
        </w:rPr>
        <w:t>ACTIVITIES</w:t>
      </w:r>
    </w:p>
    <w:p w14:paraId="4A32DFA4" w14:textId="673B99B5" w:rsidR="00C66A52" w:rsidRDefault="00C66A52" w:rsidP="00C66A52">
      <w:pPr>
        <w:spacing w:after="0"/>
        <w:contextualSpacing/>
        <w:jc w:val="both"/>
        <w:rPr>
          <w:rFonts w:eastAsia="Calibri" w:cstheme="minorHAnsi"/>
          <w:bCs/>
          <w:sz w:val="22"/>
          <w:szCs w:val="22"/>
          <w:lang w:val="en-GB" w:eastAsia="en-US"/>
        </w:rPr>
      </w:pPr>
      <w:r>
        <w:rPr>
          <w:rFonts w:eastAsia="Calibri" w:cstheme="minorHAnsi"/>
          <w:bCs/>
          <w:sz w:val="22"/>
          <w:szCs w:val="22"/>
          <w:lang w:val="en-GB" w:eastAsia="en-US"/>
        </w:rPr>
        <w:t>L</w:t>
      </w:r>
      <w:r w:rsidRPr="00ED2C77">
        <w:rPr>
          <w:rFonts w:eastAsia="Calibri" w:cstheme="minorHAnsi"/>
          <w:bCs/>
          <w:sz w:val="22"/>
          <w:szCs w:val="22"/>
          <w:lang w:val="en-GB" w:eastAsia="en-US"/>
        </w:rPr>
        <w:t>ist planned activities</w:t>
      </w:r>
      <w:r w:rsidR="00067ED6">
        <w:rPr>
          <w:rFonts w:eastAsia="Calibri" w:cstheme="minorHAnsi"/>
          <w:bCs/>
          <w:sz w:val="22"/>
          <w:szCs w:val="22"/>
          <w:lang w:val="en-GB" w:eastAsia="en-US"/>
        </w:rPr>
        <w:t xml:space="preserve"> and what do they entail (please be specific). </w:t>
      </w:r>
    </w:p>
    <w:p w14:paraId="025E4CF5" w14:textId="77777777" w:rsidR="00EC55AC" w:rsidRDefault="00EC55AC" w:rsidP="00EC55AC">
      <w:pPr>
        <w:spacing w:after="0"/>
        <w:contextualSpacing/>
        <w:jc w:val="both"/>
        <w:rPr>
          <w:rFonts w:eastAsia="Calibri" w:cstheme="minorHAnsi"/>
          <w:bCs/>
          <w:sz w:val="22"/>
          <w:szCs w:val="22"/>
          <w:lang w:val="en-GB" w:eastAsia="en-US"/>
        </w:rPr>
      </w:pPr>
    </w:p>
    <w:p w14:paraId="5BB9B46D" w14:textId="62F91AA4" w:rsidR="00EC55AC" w:rsidRPr="006F4A82" w:rsidRDefault="00EC55AC" w:rsidP="00EC55AC">
      <w:pPr>
        <w:spacing w:after="0"/>
        <w:contextualSpacing/>
        <w:jc w:val="both"/>
        <w:rPr>
          <w:rFonts w:eastAsia="Calibri" w:cstheme="minorHAnsi"/>
          <w:bCs/>
          <w:sz w:val="22"/>
          <w:szCs w:val="22"/>
          <w:lang w:val="en-GB" w:eastAsia="en-US"/>
        </w:rPr>
      </w:pPr>
      <w:r>
        <w:rPr>
          <w:rFonts w:eastAsia="Calibri" w:cstheme="minorHAnsi"/>
          <w:bCs/>
          <w:sz w:val="22"/>
          <w:szCs w:val="22"/>
          <w:lang w:val="en-GB" w:eastAsia="en-US"/>
        </w:rPr>
        <w:t>In addition, provide project plan (template to be used is available on Trust Fund website).</w:t>
      </w:r>
    </w:p>
    <w:p w14:paraId="7484B028" w14:textId="0D381EDB" w:rsidR="00067ED6" w:rsidRDefault="00067ED6" w:rsidP="00C66A52">
      <w:pPr>
        <w:spacing w:after="0"/>
        <w:contextualSpacing/>
        <w:jc w:val="both"/>
        <w:rPr>
          <w:rFonts w:eastAsia="Calibri" w:cstheme="minorHAnsi"/>
          <w:bCs/>
          <w:sz w:val="22"/>
          <w:szCs w:val="22"/>
          <w:lang w:val="en-GB" w:eastAsia="en-US"/>
        </w:rPr>
      </w:pPr>
    </w:p>
    <w:p w14:paraId="7A471154" w14:textId="3C75C86A" w:rsidR="00067ED6" w:rsidRPr="00ED2C77" w:rsidRDefault="00067ED6" w:rsidP="00ED2C77">
      <w:pPr>
        <w:spacing w:after="0"/>
        <w:rPr>
          <w:rFonts w:eastAsia="Calibri" w:cstheme="minorHAnsi"/>
          <w:b/>
          <w:color w:val="4472C4" w:themeColor="accent1"/>
          <w:sz w:val="22"/>
          <w:szCs w:val="22"/>
          <w:lang w:val="en-GB" w:eastAsia="en-US"/>
        </w:rPr>
      </w:pPr>
      <w:r w:rsidRPr="00ED2C77">
        <w:rPr>
          <w:rFonts w:eastAsia="Calibri" w:cstheme="minorHAnsi"/>
          <w:b/>
          <w:color w:val="4472C4" w:themeColor="accent1"/>
          <w:sz w:val="22"/>
          <w:szCs w:val="22"/>
          <w:lang w:val="en-GB" w:eastAsia="en-US"/>
        </w:rPr>
        <w:t>RISKS</w:t>
      </w:r>
    </w:p>
    <w:p w14:paraId="7A5697F1" w14:textId="75891375" w:rsidR="00067ED6" w:rsidRDefault="00067ED6" w:rsidP="00ED2C77">
      <w:pPr>
        <w:spacing w:after="0"/>
        <w:contextualSpacing/>
        <w:jc w:val="both"/>
        <w:rPr>
          <w:rFonts w:eastAsia="Calibri" w:cstheme="minorHAnsi"/>
          <w:bCs/>
          <w:sz w:val="22"/>
          <w:szCs w:val="22"/>
          <w:lang w:val="en-GB" w:eastAsia="en-US"/>
        </w:rPr>
      </w:pPr>
      <w:r>
        <w:rPr>
          <w:rFonts w:eastAsia="Calibri" w:cstheme="minorHAnsi"/>
          <w:bCs/>
          <w:sz w:val="22"/>
          <w:szCs w:val="22"/>
          <w:lang w:val="en-GB" w:eastAsia="en-US"/>
        </w:rPr>
        <w:t>Describe any risks that shall be considered while implementing the project.</w:t>
      </w:r>
    </w:p>
    <w:p w14:paraId="3704A210" w14:textId="77777777" w:rsidR="00EE7395" w:rsidRPr="006F4A82" w:rsidRDefault="00EE7395" w:rsidP="00EE7395">
      <w:pPr>
        <w:spacing w:before="240" w:after="240"/>
        <w:contextualSpacing/>
        <w:jc w:val="both"/>
        <w:rPr>
          <w:rFonts w:eastAsia="Calibri" w:cstheme="minorHAnsi"/>
          <w:b/>
          <w:color w:val="4472C4" w:themeColor="accent1"/>
          <w:sz w:val="22"/>
          <w:szCs w:val="22"/>
          <w:lang w:val="en-GB" w:eastAsia="en-US"/>
        </w:rPr>
      </w:pPr>
    </w:p>
    <w:p w14:paraId="3C58DA1E" w14:textId="5A6780E2" w:rsidR="00EE7395" w:rsidRPr="006F4A82" w:rsidRDefault="00EE7395" w:rsidP="00EC55AC">
      <w:pPr>
        <w:spacing w:after="0"/>
        <w:jc w:val="both"/>
        <w:rPr>
          <w:rFonts w:eastAsia="Calibri" w:cstheme="minorHAnsi"/>
          <w:b/>
          <w:color w:val="00B0F0"/>
          <w:sz w:val="22"/>
          <w:szCs w:val="22"/>
          <w:lang w:val="en-GB" w:eastAsia="en-US"/>
        </w:rPr>
      </w:pPr>
      <w:r w:rsidRPr="006F4A82">
        <w:rPr>
          <w:rFonts w:eastAsia="Calibri" w:cstheme="minorHAnsi"/>
          <w:b/>
          <w:color w:val="4472C4" w:themeColor="accent1"/>
          <w:sz w:val="22"/>
          <w:szCs w:val="22"/>
          <w:lang w:val="en-GB" w:eastAsia="en-US"/>
        </w:rPr>
        <w:t>COST</w:t>
      </w:r>
      <w:r>
        <w:rPr>
          <w:rFonts w:eastAsia="Calibri" w:cstheme="minorHAnsi"/>
          <w:b/>
          <w:color w:val="4472C4" w:themeColor="accent1"/>
          <w:sz w:val="22"/>
          <w:szCs w:val="22"/>
          <w:lang w:val="en-GB" w:eastAsia="en-US"/>
        </w:rPr>
        <w:t>/BUDGET</w:t>
      </w:r>
    </w:p>
    <w:p w14:paraId="2458050A" w14:textId="1E093327" w:rsidR="00EE7395" w:rsidRDefault="00EE7395" w:rsidP="00067ED6">
      <w:pPr>
        <w:spacing w:after="0"/>
        <w:contextualSpacing/>
        <w:jc w:val="both"/>
        <w:rPr>
          <w:rFonts w:eastAsia="Calibri" w:cstheme="minorHAnsi"/>
          <w:bCs/>
          <w:sz w:val="22"/>
          <w:szCs w:val="22"/>
          <w:lang w:val="en-GB" w:eastAsia="en-US"/>
        </w:rPr>
      </w:pPr>
      <w:r w:rsidRPr="006F4A82">
        <w:rPr>
          <w:rFonts w:eastAsia="Calibri" w:cstheme="minorHAnsi"/>
          <w:bCs/>
          <w:sz w:val="22"/>
          <w:szCs w:val="22"/>
          <w:lang w:val="en-GB" w:eastAsia="en-US"/>
        </w:rPr>
        <w:t>Provide project total estimated cost (in US$)</w:t>
      </w:r>
      <w:r w:rsidR="00067ED6">
        <w:rPr>
          <w:rFonts w:eastAsia="Calibri" w:cstheme="minorHAnsi"/>
          <w:bCs/>
          <w:sz w:val="22"/>
          <w:szCs w:val="22"/>
          <w:lang w:val="en-GB" w:eastAsia="en-US"/>
        </w:rPr>
        <w:t>:</w:t>
      </w:r>
    </w:p>
    <w:p w14:paraId="61FC2EBD" w14:textId="5E267789" w:rsidR="00067ED6" w:rsidRDefault="00067ED6" w:rsidP="00067ED6">
      <w:pPr>
        <w:spacing w:after="0"/>
        <w:contextualSpacing/>
        <w:jc w:val="both"/>
        <w:rPr>
          <w:rFonts w:eastAsia="Calibri" w:cstheme="minorHAnsi"/>
          <w:bCs/>
          <w:sz w:val="22"/>
          <w:szCs w:val="22"/>
          <w:lang w:val="en-GB" w:eastAsia="en-US"/>
        </w:rPr>
      </w:pPr>
    </w:p>
    <w:p w14:paraId="6F2532A1" w14:textId="54454902" w:rsidR="00067ED6" w:rsidRPr="006F4A82" w:rsidRDefault="00EC55AC" w:rsidP="00ED2C77">
      <w:pPr>
        <w:spacing w:after="0"/>
        <w:contextualSpacing/>
        <w:jc w:val="both"/>
        <w:rPr>
          <w:rFonts w:eastAsia="Calibri" w:cstheme="minorHAnsi"/>
          <w:bCs/>
          <w:sz w:val="22"/>
          <w:szCs w:val="22"/>
          <w:lang w:val="en-GB" w:eastAsia="en-US"/>
        </w:rPr>
      </w:pPr>
      <w:r>
        <w:rPr>
          <w:rFonts w:eastAsia="Calibri" w:cstheme="minorHAnsi"/>
          <w:bCs/>
          <w:sz w:val="22"/>
          <w:szCs w:val="22"/>
          <w:lang w:val="en-GB" w:eastAsia="en-US"/>
        </w:rPr>
        <w:t>In addition, p</w:t>
      </w:r>
      <w:r w:rsidR="00067ED6">
        <w:rPr>
          <w:rFonts w:eastAsia="Calibri" w:cstheme="minorHAnsi"/>
          <w:bCs/>
          <w:sz w:val="22"/>
          <w:szCs w:val="22"/>
          <w:lang w:val="en-GB" w:eastAsia="en-US"/>
        </w:rPr>
        <w:t>rovide project budget (template to be used is available on Trust Fund website)</w:t>
      </w:r>
      <w:r>
        <w:rPr>
          <w:rFonts w:eastAsia="Calibri" w:cstheme="minorHAnsi"/>
          <w:bCs/>
          <w:sz w:val="22"/>
          <w:szCs w:val="22"/>
          <w:lang w:val="en-GB" w:eastAsia="en-US"/>
        </w:rPr>
        <w:t>.</w:t>
      </w:r>
    </w:p>
    <w:p w14:paraId="5FC6272C" w14:textId="77777777" w:rsidR="00EE7395" w:rsidRPr="006F4A82" w:rsidRDefault="00EE7395" w:rsidP="00ED2C77">
      <w:pPr>
        <w:spacing w:after="0"/>
        <w:contextualSpacing/>
        <w:jc w:val="both"/>
        <w:rPr>
          <w:rFonts w:eastAsia="Calibri" w:cstheme="minorHAnsi"/>
          <w:b/>
          <w:color w:val="00B0F0"/>
          <w:sz w:val="22"/>
          <w:szCs w:val="22"/>
          <w:lang w:eastAsia="en-US"/>
        </w:rPr>
      </w:pPr>
    </w:p>
    <w:p w14:paraId="4FD9BB52" w14:textId="77777777" w:rsidR="00EE7395" w:rsidRPr="006F4A82" w:rsidRDefault="00EE7395" w:rsidP="00EE7395">
      <w:pPr>
        <w:spacing w:after="0"/>
        <w:jc w:val="both"/>
        <w:rPr>
          <w:rFonts w:eastAsia="Calibri" w:cstheme="minorHAnsi"/>
          <w:b/>
          <w:color w:val="4472C4" w:themeColor="accent1"/>
          <w:sz w:val="22"/>
          <w:szCs w:val="22"/>
          <w:lang w:val="en-GB" w:eastAsia="en-US"/>
        </w:rPr>
      </w:pPr>
      <w:r w:rsidRPr="006F4A82">
        <w:rPr>
          <w:rFonts w:eastAsia="Calibri" w:cstheme="minorHAnsi"/>
          <w:b/>
          <w:color w:val="4472C4" w:themeColor="accent1"/>
          <w:sz w:val="22"/>
          <w:szCs w:val="22"/>
          <w:lang w:val="en-GB" w:eastAsia="en-US"/>
        </w:rPr>
        <w:t>MONITORING, EVALUATION AND REPORTING</w:t>
      </w:r>
    </w:p>
    <w:p w14:paraId="6EF407B0" w14:textId="77777777" w:rsidR="00EE7395" w:rsidRPr="006F4A82" w:rsidRDefault="00EE7395" w:rsidP="00EE7395">
      <w:pPr>
        <w:spacing w:after="0"/>
        <w:jc w:val="both"/>
        <w:rPr>
          <w:rFonts w:eastAsia="Calibri" w:cstheme="minorHAnsi"/>
          <w:sz w:val="22"/>
          <w:szCs w:val="22"/>
          <w:lang w:val="en-GB" w:eastAsia="en-US"/>
        </w:rPr>
      </w:pPr>
    </w:p>
    <w:p w14:paraId="22D7CF0B" w14:textId="77777777" w:rsidR="00EE7395" w:rsidRPr="006F4A82" w:rsidRDefault="00EE7395" w:rsidP="00EE7395">
      <w:pPr>
        <w:numPr>
          <w:ilvl w:val="0"/>
          <w:numId w:val="30"/>
        </w:numPr>
        <w:spacing w:after="0"/>
        <w:ind w:left="540" w:hanging="540"/>
        <w:contextualSpacing/>
        <w:jc w:val="both"/>
        <w:rPr>
          <w:rFonts w:eastAsia="Calibri" w:cstheme="minorHAnsi"/>
          <w:sz w:val="22"/>
          <w:szCs w:val="22"/>
          <w:lang w:val="en-GB" w:eastAsia="en-US"/>
        </w:rPr>
      </w:pPr>
      <w:r w:rsidRPr="006F4A82">
        <w:rPr>
          <w:rFonts w:eastAsia="Calibri" w:cstheme="minorHAnsi"/>
          <w:sz w:val="22"/>
          <w:szCs w:val="22"/>
          <w:lang w:val="en-GB" w:eastAsia="en-US"/>
        </w:rPr>
        <w:lastRenderedPageBreak/>
        <w:t>Provide details of individual(s) responsible for project monitoring, evaluation and reporting</w:t>
      </w:r>
      <w:r>
        <w:rPr>
          <w:rFonts w:eastAsia="Calibri" w:cstheme="minorHAnsi"/>
          <w:sz w:val="22"/>
          <w:szCs w:val="22"/>
          <w:lang w:val="en-GB" w:eastAsia="en-US"/>
        </w:rPr>
        <w:t>.</w:t>
      </w:r>
      <w:r w:rsidRPr="006F4A82">
        <w:rPr>
          <w:rFonts w:eastAsia="Calibri" w:cstheme="minorHAnsi"/>
          <w:sz w:val="22"/>
          <w:szCs w:val="22"/>
          <w:lang w:val="en-GB" w:eastAsia="en-US"/>
        </w:rPr>
        <w:t xml:space="preserve"> </w:t>
      </w:r>
    </w:p>
    <w:p w14:paraId="4C2EA63F" w14:textId="77777777" w:rsidR="00EE7395" w:rsidRPr="006F4A82" w:rsidRDefault="00EE7395" w:rsidP="00EE7395">
      <w:pPr>
        <w:numPr>
          <w:ilvl w:val="0"/>
          <w:numId w:val="30"/>
        </w:numPr>
        <w:spacing w:after="0"/>
        <w:ind w:left="540" w:hanging="540"/>
        <w:contextualSpacing/>
        <w:jc w:val="both"/>
        <w:rPr>
          <w:rFonts w:eastAsia="Calibri" w:cstheme="minorHAnsi"/>
          <w:sz w:val="22"/>
          <w:szCs w:val="22"/>
          <w:lang w:val="en-GB" w:eastAsia="en-US"/>
        </w:rPr>
      </w:pPr>
      <w:r w:rsidRPr="006F4A82">
        <w:rPr>
          <w:rFonts w:eastAsia="Calibri" w:cstheme="minorHAnsi"/>
          <w:sz w:val="22"/>
          <w:szCs w:val="22"/>
          <w:lang w:val="en-GB" w:eastAsia="en-US"/>
        </w:rPr>
        <w:t>Describe any relevant procedures or internal controls in place to ensure regular monitoring and reporting</w:t>
      </w:r>
      <w:r>
        <w:rPr>
          <w:rFonts w:eastAsia="Calibri" w:cstheme="minorHAnsi"/>
          <w:sz w:val="22"/>
          <w:szCs w:val="22"/>
          <w:lang w:val="en-GB" w:eastAsia="en-US"/>
        </w:rPr>
        <w:t>.</w:t>
      </w:r>
    </w:p>
    <w:p w14:paraId="34ACA324" w14:textId="77777777" w:rsidR="00EE7395" w:rsidRPr="006F4A82" w:rsidRDefault="00EE7395" w:rsidP="00EE7395">
      <w:pPr>
        <w:numPr>
          <w:ilvl w:val="0"/>
          <w:numId w:val="30"/>
        </w:numPr>
        <w:spacing w:after="0"/>
        <w:ind w:left="540" w:hanging="540"/>
        <w:contextualSpacing/>
        <w:jc w:val="both"/>
        <w:rPr>
          <w:rFonts w:eastAsia="Calibri" w:cstheme="minorHAnsi"/>
          <w:sz w:val="22"/>
          <w:szCs w:val="22"/>
          <w:lang w:val="en-GB" w:eastAsia="en-US"/>
        </w:rPr>
      </w:pPr>
      <w:r w:rsidRPr="006F4A82">
        <w:rPr>
          <w:rFonts w:eastAsia="Calibri" w:cstheme="minorHAnsi"/>
          <w:sz w:val="22"/>
          <w:szCs w:val="22"/>
          <w:lang w:val="en-GB" w:eastAsia="en-US"/>
        </w:rPr>
        <w:t>Confirm acceptance of substantive and financial reporting obligations</w:t>
      </w:r>
      <w:r>
        <w:rPr>
          <w:rFonts w:eastAsia="Calibri" w:cstheme="minorHAnsi"/>
          <w:sz w:val="22"/>
          <w:szCs w:val="22"/>
          <w:lang w:val="en-GB" w:eastAsia="en-US"/>
        </w:rPr>
        <w:t>.</w:t>
      </w:r>
    </w:p>
    <w:p w14:paraId="69705D68" w14:textId="45C61C4A" w:rsidR="003737C7" w:rsidRDefault="003737C7" w:rsidP="00EE7395">
      <w:pPr>
        <w:spacing w:after="0"/>
        <w:contextualSpacing/>
        <w:jc w:val="both"/>
        <w:rPr>
          <w:rFonts w:eastAsia="Calibri" w:cstheme="minorHAnsi"/>
          <w:sz w:val="22"/>
          <w:szCs w:val="22"/>
          <w:lang w:val="en-GB" w:eastAsia="en-US"/>
        </w:rPr>
      </w:pPr>
    </w:p>
    <w:p w14:paraId="5C381F7E" w14:textId="308B54A3" w:rsidR="00067ED6" w:rsidRDefault="00067ED6" w:rsidP="00EE7395">
      <w:pPr>
        <w:spacing w:after="0"/>
        <w:contextualSpacing/>
        <w:jc w:val="both"/>
        <w:rPr>
          <w:rFonts w:eastAsia="Calibri" w:cstheme="minorHAnsi"/>
          <w:sz w:val="22"/>
          <w:szCs w:val="22"/>
          <w:lang w:val="en-GB" w:eastAsia="en-US"/>
        </w:rPr>
      </w:pPr>
      <w:r>
        <w:rPr>
          <w:rFonts w:eastAsia="Calibri" w:cstheme="minorHAnsi"/>
          <w:sz w:val="22"/>
          <w:szCs w:val="22"/>
          <w:lang w:val="en-GB" w:eastAsia="en-US"/>
        </w:rPr>
        <w:t>T</w:t>
      </w:r>
      <w:r w:rsidRPr="00067ED6">
        <w:rPr>
          <w:rFonts w:eastAsia="Calibri" w:cstheme="minorHAnsi"/>
          <w:sz w:val="22"/>
          <w:szCs w:val="22"/>
          <w:lang w:val="en-GB" w:eastAsia="en-US"/>
        </w:rPr>
        <w:t xml:space="preserve">he implementing partner undertakes to comply with all UN rules guiding the prevention and response to SEA, including ensuring training, reporting, investigation and sanction in cases of reports of Sexual Exploitation and Abuse. </w:t>
      </w:r>
    </w:p>
    <w:p w14:paraId="2064E09D" w14:textId="77777777" w:rsidR="00705971" w:rsidRDefault="00705971" w:rsidP="00EE7395">
      <w:pPr>
        <w:spacing w:after="0"/>
        <w:contextualSpacing/>
        <w:jc w:val="both"/>
        <w:rPr>
          <w:rFonts w:eastAsia="Calibri" w:cstheme="minorHAnsi"/>
          <w:sz w:val="22"/>
          <w:szCs w:val="22"/>
          <w:lang w:val="en-GB" w:eastAsia="en-US"/>
        </w:rPr>
      </w:pPr>
    </w:p>
    <w:p w14:paraId="7C4D642A" w14:textId="61B95697" w:rsidR="000E3364" w:rsidRPr="000E3364" w:rsidRDefault="000E3364" w:rsidP="00EE7395">
      <w:pPr>
        <w:spacing w:after="0"/>
        <w:contextualSpacing/>
        <w:jc w:val="both"/>
        <w:rPr>
          <w:rFonts w:eastAsia="Calibri" w:cstheme="minorHAnsi"/>
          <w:b/>
          <w:bCs/>
          <w:color w:val="FF0000"/>
          <w:sz w:val="22"/>
          <w:szCs w:val="22"/>
          <w:lang w:val="en-GB" w:eastAsia="en-US"/>
        </w:rPr>
      </w:pPr>
      <w:r w:rsidRPr="000E3364">
        <w:rPr>
          <w:rFonts w:eastAsia="Calibri" w:cstheme="minorHAnsi"/>
          <w:b/>
          <w:bCs/>
          <w:color w:val="FF0000"/>
          <w:sz w:val="22"/>
          <w:szCs w:val="22"/>
          <w:lang w:val="en-GB" w:eastAsia="en-US"/>
        </w:rPr>
        <w:t>Required for all non-UN partners</w:t>
      </w:r>
    </w:p>
    <w:p w14:paraId="609BE3B5" w14:textId="467BAF24" w:rsidR="00705971" w:rsidRPr="008A3B3C" w:rsidRDefault="000E3364" w:rsidP="00EE7395">
      <w:pPr>
        <w:spacing w:after="0"/>
        <w:contextualSpacing/>
        <w:jc w:val="both"/>
        <w:rPr>
          <w:rFonts w:eastAsia="Calibri" w:cstheme="minorHAnsi"/>
          <w:sz w:val="22"/>
          <w:szCs w:val="22"/>
          <w:lang w:val="en-GB" w:eastAsia="en-US"/>
        </w:rPr>
      </w:pPr>
      <w:r w:rsidRPr="008A3B3C">
        <w:rPr>
          <w:rFonts w:eastAsia="Times New Roman" w:cs="Times New Roman"/>
          <w:shd w:val="clear" w:color="auto" w:fill="FFFFFF"/>
          <w:lang w:eastAsia="en-US"/>
        </w:rPr>
        <w:t xml:space="preserve">I hereby confirm that </w:t>
      </w:r>
      <w:r w:rsidR="00332497" w:rsidRPr="008A3B3C">
        <w:rPr>
          <w:rFonts w:eastAsia="Times New Roman" w:cs="Times New Roman"/>
          <w:b/>
          <w:bCs/>
          <w:shd w:val="clear" w:color="auto" w:fill="FFFFFF"/>
          <w:lang w:eastAsia="en-US"/>
        </w:rPr>
        <w:t>(name of organization)</w:t>
      </w:r>
      <w:r w:rsidRPr="008A3B3C">
        <w:rPr>
          <w:rFonts w:eastAsia="Times New Roman" w:cs="Times New Roman"/>
          <w:shd w:val="clear" w:color="auto" w:fill="FFFFFF"/>
          <w:lang w:eastAsia="en-US"/>
        </w:rPr>
        <w:t xml:space="preserve"> shall comply with</w:t>
      </w:r>
      <w:r w:rsidR="00822825">
        <w:rPr>
          <w:rFonts w:eastAsia="Times New Roman" w:cs="Times New Roman"/>
          <w:shd w:val="clear" w:color="auto" w:fill="FFFFFF"/>
          <w:lang w:eastAsia="en-US"/>
        </w:rPr>
        <w:t xml:space="preserve"> the</w:t>
      </w:r>
      <w:r w:rsidRPr="008A3B3C">
        <w:rPr>
          <w:rFonts w:eastAsia="Times New Roman" w:cs="Times New Roman"/>
          <w:shd w:val="clear" w:color="auto" w:fill="FFFFFF"/>
          <w:lang w:eastAsia="en-US"/>
        </w:rPr>
        <w:t xml:space="preserve"> </w:t>
      </w:r>
      <w:r w:rsidR="00145D64" w:rsidRPr="00145D64">
        <w:rPr>
          <w:rFonts w:eastAsia="Times New Roman" w:cs="Times New Roman"/>
          <w:shd w:val="clear" w:color="auto" w:fill="FFFFFF"/>
          <w:lang w:eastAsia="en-US"/>
        </w:rPr>
        <w:t>UN Protocol on Allegations of Sexual Exploitation and Abuse involving Implementing Partners</w:t>
      </w:r>
      <w:r w:rsidRPr="008A3B3C">
        <w:rPr>
          <w:rFonts w:eastAsia="Times New Roman" w:cs="Times New Roman"/>
          <w:shd w:val="clear" w:color="auto" w:fill="FFFFFF"/>
          <w:lang w:eastAsia="en-US"/>
        </w:rPr>
        <w:t xml:space="preserve"> in addition to already in practice internal code of conduct, safeguarding policies and Protection from Sexual Exploitation and Abuse (PSEA) Policy.</w:t>
      </w:r>
    </w:p>
    <w:sectPr w:rsidR="00705971" w:rsidRPr="008A3B3C" w:rsidSect="006B0D8D">
      <w:footerReference w:type="first" r:id="rId11"/>
      <w:type w:val="continuous"/>
      <w:pgSz w:w="12240" w:h="15840"/>
      <w:pgMar w:top="1350" w:right="1440" w:bottom="1440" w:left="1080" w:header="720" w:footer="720"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DEEC" w14:textId="77777777" w:rsidR="001357E5" w:rsidRDefault="001357E5" w:rsidP="00C30E20">
      <w:pPr>
        <w:spacing w:after="0" w:line="240" w:lineRule="auto"/>
      </w:pPr>
      <w:r>
        <w:separator/>
      </w:r>
    </w:p>
  </w:endnote>
  <w:endnote w:type="continuationSeparator" w:id="0">
    <w:p w14:paraId="6EFA1EF8" w14:textId="77777777" w:rsidR="001357E5" w:rsidRDefault="001357E5" w:rsidP="00C3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26E8" w14:textId="77777777" w:rsidR="004377DD" w:rsidRDefault="00437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F117" w14:textId="77777777" w:rsidR="001357E5" w:rsidRDefault="001357E5" w:rsidP="00C30E20">
      <w:pPr>
        <w:spacing w:after="0" w:line="240" w:lineRule="auto"/>
      </w:pPr>
      <w:r>
        <w:separator/>
      </w:r>
    </w:p>
  </w:footnote>
  <w:footnote w:type="continuationSeparator" w:id="0">
    <w:p w14:paraId="24B9C159" w14:textId="77777777" w:rsidR="001357E5" w:rsidRDefault="001357E5" w:rsidP="00C30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A54"/>
    <w:multiLevelType w:val="hybridMultilevel"/>
    <w:tmpl w:val="153C1AEA"/>
    <w:lvl w:ilvl="0" w:tplc="69CC3876">
      <w:start w:val="15"/>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013A4"/>
    <w:multiLevelType w:val="hybridMultilevel"/>
    <w:tmpl w:val="BA480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46A66"/>
    <w:multiLevelType w:val="hybridMultilevel"/>
    <w:tmpl w:val="6B922B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3F6370"/>
    <w:multiLevelType w:val="hybridMultilevel"/>
    <w:tmpl w:val="F28E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D4CAD"/>
    <w:multiLevelType w:val="hybridMultilevel"/>
    <w:tmpl w:val="A3AEEE68"/>
    <w:lvl w:ilvl="0" w:tplc="BB1CB03E">
      <w:start w:val="1"/>
      <w:numFmt w:val="bullet"/>
      <w:lvlText w:val="•"/>
      <w:lvlJc w:val="left"/>
      <w:pPr>
        <w:tabs>
          <w:tab w:val="num" w:pos="720"/>
        </w:tabs>
        <w:ind w:left="720" w:hanging="360"/>
      </w:pPr>
      <w:rPr>
        <w:rFonts w:ascii="Times New Roman" w:hAnsi="Times New Roman" w:hint="default"/>
      </w:rPr>
    </w:lvl>
    <w:lvl w:ilvl="1" w:tplc="BADCFE04" w:tentative="1">
      <w:start w:val="1"/>
      <w:numFmt w:val="bullet"/>
      <w:lvlText w:val="•"/>
      <w:lvlJc w:val="left"/>
      <w:pPr>
        <w:tabs>
          <w:tab w:val="num" w:pos="1440"/>
        </w:tabs>
        <w:ind w:left="1440" w:hanging="360"/>
      </w:pPr>
      <w:rPr>
        <w:rFonts w:ascii="Times New Roman" w:hAnsi="Times New Roman" w:hint="default"/>
      </w:rPr>
    </w:lvl>
    <w:lvl w:ilvl="2" w:tplc="AA0E4AAE" w:tentative="1">
      <w:start w:val="1"/>
      <w:numFmt w:val="bullet"/>
      <w:lvlText w:val="•"/>
      <w:lvlJc w:val="left"/>
      <w:pPr>
        <w:tabs>
          <w:tab w:val="num" w:pos="2160"/>
        </w:tabs>
        <w:ind w:left="2160" w:hanging="360"/>
      </w:pPr>
      <w:rPr>
        <w:rFonts w:ascii="Times New Roman" w:hAnsi="Times New Roman" w:hint="default"/>
      </w:rPr>
    </w:lvl>
    <w:lvl w:ilvl="3" w:tplc="4FCA89FA" w:tentative="1">
      <w:start w:val="1"/>
      <w:numFmt w:val="bullet"/>
      <w:lvlText w:val="•"/>
      <w:lvlJc w:val="left"/>
      <w:pPr>
        <w:tabs>
          <w:tab w:val="num" w:pos="2880"/>
        </w:tabs>
        <w:ind w:left="2880" w:hanging="360"/>
      </w:pPr>
      <w:rPr>
        <w:rFonts w:ascii="Times New Roman" w:hAnsi="Times New Roman" w:hint="default"/>
      </w:rPr>
    </w:lvl>
    <w:lvl w:ilvl="4" w:tplc="E590787A" w:tentative="1">
      <w:start w:val="1"/>
      <w:numFmt w:val="bullet"/>
      <w:lvlText w:val="•"/>
      <w:lvlJc w:val="left"/>
      <w:pPr>
        <w:tabs>
          <w:tab w:val="num" w:pos="3600"/>
        </w:tabs>
        <w:ind w:left="3600" w:hanging="360"/>
      </w:pPr>
      <w:rPr>
        <w:rFonts w:ascii="Times New Roman" w:hAnsi="Times New Roman" w:hint="default"/>
      </w:rPr>
    </w:lvl>
    <w:lvl w:ilvl="5" w:tplc="62827E9C" w:tentative="1">
      <w:start w:val="1"/>
      <w:numFmt w:val="bullet"/>
      <w:lvlText w:val="•"/>
      <w:lvlJc w:val="left"/>
      <w:pPr>
        <w:tabs>
          <w:tab w:val="num" w:pos="4320"/>
        </w:tabs>
        <w:ind w:left="4320" w:hanging="360"/>
      </w:pPr>
      <w:rPr>
        <w:rFonts w:ascii="Times New Roman" w:hAnsi="Times New Roman" w:hint="default"/>
      </w:rPr>
    </w:lvl>
    <w:lvl w:ilvl="6" w:tplc="A8C88ABC" w:tentative="1">
      <w:start w:val="1"/>
      <w:numFmt w:val="bullet"/>
      <w:lvlText w:val="•"/>
      <w:lvlJc w:val="left"/>
      <w:pPr>
        <w:tabs>
          <w:tab w:val="num" w:pos="5040"/>
        </w:tabs>
        <w:ind w:left="5040" w:hanging="360"/>
      </w:pPr>
      <w:rPr>
        <w:rFonts w:ascii="Times New Roman" w:hAnsi="Times New Roman" w:hint="default"/>
      </w:rPr>
    </w:lvl>
    <w:lvl w:ilvl="7" w:tplc="E57668E0" w:tentative="1">
      <w:start w:val="1"/>
      <w:numFmt w:val="bullet"/>
      <w:lvlText w:val="•"/>
      <w:lvlJc w:val="left"/>
      <w:pPr>
        <w:tabs>
          <w:tab w:val="num" w:pos="5760"/>
        </w:tabs>
        <w:ind w:left="5760" w:hanging="360"/>
      </w:pPr>
      <w:rPr>
        <w:rFonts w:ascii="Times New Roman" w:hAnsi="Times New Roman" w:hint="default"/>
      </w:rPr>
    </w:lvl>
    <w:lvl w:ilvl="8" w:tplc="B4722DA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DB095E"/>
    <w:multiLevelType w:val="hybridMultilevel"/>
    <w:tmpl w:val="208E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C07A7"/>
    <w:multiLevelType w:val="hybridMultilevel"/>
    <w:tmpl w:val="5B7C37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E39FD"/>
    <w:multiLevelType w:val="hybridMultilevel"/>
    <w:tmpl w:val="333629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74270"/>
    <w:multiLevelType w:val="hybridMultilevel"/>
    <w:tmpl w:val="31AE2B6C"/>
    <w:lvl w:ilvl="0" w:tplc="29AAB9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BC5137"/>
    <w:multiLevelType w:val="hybridMultilevel"/>
    <w:tmpl w:val="D0B2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31E42"/>
    <w:multiLevelType w:val="hybridMultilevel"/>
    <w:tmpl w:val="F52AE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00F98"/>
    <w:multiLevelType w:val="hybridMultilevel"/>
    <w:tmpl w:val="081A2222"/>
    <w:lvl w:ilvl="0" w:tplc="974E38CA">
      <w:start w:val="40"/>
      <w:numFmt w:val="bullet"/>
      <w:lvlText w:val="-"/>
      <w:lvlJc w:val="left"/>
      <w:pPr>
        <w:ind w:left="3960" w:hanging="360"/>
      </w:pPr>
      <w:rPr>
        <w:rFonts w:ascii="Calibri Light" w:eastAsia="Calibri" w:hAnsi="Calibri Light" w:cs="Calibri Light" w:hint="default"/>
        <w:b w:val="0"/>
        <w:color w:val="auto"/>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12" w15:restartNumberingAfterBreak="0">
    <w:nsid w:val="1D726544"/>
    <w:multiLevelType w:val="hybridMultilevel"/>
    <w:tmpl w:val="493E64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70661"/>
    <w:multiLevelType w:val="hybridMultilevel"/>
    <w:tmpl w:val="E56E31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B597E"/>
    <w:multiLevelType w:val="hybridMultilevel"/>
    <w:tmpl w:val="F86CE156"/>
    <w:lvl w:ilvl="0" w:tplc="CA604E62">
      <w:start w:val="1"/>
      <w:numFmt w:val="bullet"/>
      <w:lvlText w:val="-"/>
      <w:lvlJc w:val="left"/>
      <w:pPr>
        <w:ind w:left="1800" w:hanging="360"/>
      </w:pPr>
      <w:rPr>
        <w:rFonts w:ascii="Calibri" w:eastAsia="Times New Roman"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1271BC"/>
    <w:multiLevelType w:val="hybridMultilevel"/>
    <w:tmpl w:val="0DA6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83654"/>
    <w:multiLevelType w:val="hybridMultilevel"/>
    <w:tmpl w:val="FB26A39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27BB6F65"/>
    <w:multiLevelType w:val="hybridMultilevel"/>
    <w:tmpl w:val="25A20F86"/>
    <w:lvl w:ilvl="0" w:tplc="EFE02DBE">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77CDF"/>
    <w:multiLevelType w:val="hybridMultilevel"/>
    <w:tmpl w:val="D0028F08"/>
    <w:lvl w:ilvl="0" w:tplc="88DA9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6853EF"/>
    <w:multiLevelType w:val="hybridMultilevel"/>
    <w:tmpl w:val="6412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24A02"/>
    <w:multiLevelType w:val="hybridMultilevel"/>
    <w:tmpl w:val="1876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F37228"/>
    <w:multiLevelType w:val="hybridMultilevel"/>
    <w:tmpl w:val="95B48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AD4D4B"/>
    <w:multiLevelType w:val="hybridMultilevel"/>
    <w:tmpl w:val="072EBAE6"/>
    <w:lvl w:ilvl="0" w:tplc="AA200758">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F7A6F"/>
    <w:multiLevelType w:val="hybridMultilevel"/>
    <w:tmpl w:val="8FA423B6"/>
    <w:lvl w:ilvl="0" w:tplc="FA96F2F0">
      <w:start w:val="1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41673CC"/>
    <w:multiLevelType w:val="hybridMultilevel"/>
    <w:tmpl w:val="BA002B3E"/>
    <w:lvl w:ilvl="0" w:tplc="60E81E90">
      <w:start w:val="1"/>
      <w:numFmt w:val="lowerLetter"/>
      <w:lvlText w:val="%1."/>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B217FA">
      <w:start w:val="1"/>
      <w:numFmt w:val="lowerLetter"/>
      <w:lvlText w:val="%2"/>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6AE42">
      <w:start w:val="1"/>
      <w:numFmt w:val="lowerRoman"/>
      <w:lvlText w:val="%3"/>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3015FA">
      <w:start w:val="1"/>
      <w:numFmt w:val="decimal"/>
      <w:lvlText w:val="%4"/>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D0AEEE">
      <w:start w:val="1"/>
      <w:numFmt w:val="lowerLetter"/>
      <w:lvlText w:val="%5"/>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CE2252">
      <w:start w:val="1"/>
      <w:numFmt w:val="lowerRoman"/>
      <w:lvlText w:val="%6"/>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8DC6C">
      <w:start w:val="1"/>
      <w:numFmt w:val="decimal"/>
      <w:lvlText w:val="%7"/>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25E02">
      <w:start w:val="1"/>
      <w:numFmt w:val="lowerLetter"/>
      <w:lvlText w:val="%8"/>
      <w:lvlJc w:val="left"/>
      <w:pPr>
        <w:ind w:left="6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0B978">
      <w:start w:val="1"/>
      <w:numFmt w:val="lowerRoman"/>
      <w:lvlText w:val="%9"/>
      <w:lvlJc w:val="left"/>
      <w:pPr>
        <w:ind w:left="7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7DA6169"/>
    <w:multiLevelType w:val="hybridMultilevel"/>
    <w:tmpl w:val="A03A720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2F6D70"/>
    <w:multiLevelType w:val="hybridMultilevel"/>
    <w:tmpl w:val="DBA87E9C"/>
    <w:lvl w:ilvl="0" w:tplc="BC00DFFC">
      <w:start w:val="1"/>
      <w:numFmt w:val="upp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278E1"/>
    <w:multiLevelType w:val="hybridMultilevel"/>
    <w:tmpl w:val="E782F368"/>
    <w:lvl w:ilvl="0" w:tplc="E4925BD2">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D4C4F"/>
    <w:multiLevelType w:val="hybridMultilevel"/>
    <w:tmpl w:val="6FDE3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DF51DF"/>
    <w:multiLevelType w:val="multilevel"/>
    <w:tmpl w:val="3E32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C6402C"/>
    <w:multiLevelType w:val="hybridMultilevel"/>
    <w:tmpl w:val="367CA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815635"/>
    <w:multiLevelType w:val="hybridMultilevel"/>
    <w:tmpl w:val="FAE6F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4930A3"/>
    <w:multiLevelType w:val="hybridMultilevel"/>
    <w:tmpl w:val="61660882"/>
    <w:lvl w:ilvl="0" w:tplc="DBAAB9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876B3"/>
    <w:multiLevelType w:val="hybridMultilevel"/>
    <w:tmpl w:val="EA848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4C4710"/>
    <w:multiLevelType w:val="hybridMultilevel"/>
    <w:tmpl w:val="D3F8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506FD"/>
    <w:multiLevelType w:val="hybridMultilevel"/>
    <w:tmpl w:val="3F30A4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CA1DCD"/>
    <w:multiLevelType w:val="hybridMultilevel"/>
    <w:tmpl w:val="E648E33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711BF7"/>
    <w:multiLevelType w:val="hybridMultilevel"/>
    <w:tmpl w:val="9D66C95C"/>
    <w:lvl w:ilvl="0" w:tplc="590CA85A">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961F47"/>
    <w:multiLevelType w:val="hybridMultilevel"/>
    <w:tmpl w:val="5352DB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734BE7"/>
    <w:multiLevelType w:val="hybridMultilevel"/>
    <w:tmpl w:val="02166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33746C"/>
    <w:multiLevelType w:val="hybridMultilevel"/>
    <w:tmpl w:val="A37E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0E54EA"/>
    <w:multiLevelType w:val="hybridMultilevel"/>
    <w:tmpl w:val="70946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28211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3AD68E8"/>
    <w:multiLevelType w:val="hybridMultilevel"/>
    <w:tmpl w:val="31AE2B6C"/>
    <w:lvl w:ilvl="0" w:tplc="29AAB9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43E278B"/>
    <w:multiLevelType w:val="hybridMultilevel"/>
    <w:tmpl w:val="98081B26"/>
    <w:lvl w:ilvl="0" w:tplc="DECCE396">
      <w:start w:val="1"/>
      <w:numFmt w:val="upperRoman"/>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EFAC60A">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21077C"/>
    <w:multiLevelType w:val="hybridMultilevel"/>
    <w:tmpl w:val="0304ECC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345623"/>
    <w:multiLevelType w:val="hybridMultilevel"/>
    <w:tmpl w:val="32F0B054"/>
    <w:lvl w:ilvl="0" w:tplc="485AFBF2">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20E3E">
      <w:start w:val="1"/>
      <w:numFmt w:val="lowerLetter"/>
      <w:lvlText w:val="%2"/>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A7588">
      <w:start w:val="1"/>
      <w:numFmt w:val="lowerRoman"/>
      <w:lvlText w:val="%3"/>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26F12">
      <w:start w:val="1"/>
      <w:numFmt w:val="decimal"/>
      <w:lvlText w:val="%4"/>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60AC34">
      <w:start w:val="1"/>
      <w:numFmt w:val="lowerLetter"/>
      <w:lvlText w:val="%5"/>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FAD1F2">
      <w:start w:val="1"/>
      <w:numFmt w:val="lowerRoman"/>
      <w:lvlText w:val="%6"/>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EC8CA">
      <w:start w:val="1"/>
      <w:numFmt w:val="decimal"/>
      <w:lvlText w:val="%7"/>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078FE">
      <w:start w:val="1"/>
      <w:numFmt w:val="lowerLetter"/>
      <w:lvlText w:val="%8"/>
      <w:lvlJc w:val="left"/>
      <w:pPr>
        <w:ind w:left="6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A23062">
      <w:start w:val="1"/>
      <w:numFmt w:val="lowerRoman"/>
      <w:lvlText w:val="%9"/>
      <w:lvlJc w:val="left"/>
      <w:pPr>
        <w:ind w:left="7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90E2BCB"/>
    <w:multiLevelType w:val="hybridMultilevel"/>
    <w:tmpl w:val="7FE03648"/>
    <w:lvl w:ilvl="0" w:tplc="C10A22DA">
      <w:start w:val="1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651F8D"/>
    <w:multiLevelType w:val="hybridMultilevel"/>
    <w:tmpl w:val="EFBE1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F80A79"/>
    <w:multiLevelType w:val="hybridMultilevel"/>
    <w:tmpl w:val="474813F4"/>
    <w:lvl w:ilvl="0" w:tplc="9886E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1E3E82"/>
    <w:multiLevelType w:val="hybridMultilevel"/>
    <w:tmpl w:val="17C8B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7B4B57"/>
    <w:multiLevelType w:val="hybridMultilevel"/>
    <w:tmpl w:val="EA263B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404B18"/>
    <w:multiLevelType w:val="hybridMultilevel"/>
    <w:tmpl w:val="E64A216E"/>
    <w:lvl w:ilvl="0" w:tplc="4C1636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D6628B"/>
    <w:multiLevelType w:val="hybridMultilevel"/>
    <w:tmpl w:val="CCF68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903B36"/>
    <w:multiLevelType w:val="hybridMultilevel"/>
    <w:tmpl w:val="596E5766"/>
    <w:lvl w:ilvl="0" w:tplc="59881E8E">
      <w:start w:val="3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285542"/>
    <w:multiLevelType w:val="hybridMultilevel"/>
    <w:tmpl w:val="0A5CE25A"/>
    <w:lvl w:ilvl="0" w:tplc="E0FE284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A5B7AF3"/>
    <w:multiLevelType w:val="hybridMultilevel"/>
    <w:tmpl w:val="3C026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C05412"/>
    <w:multiLevelType w:val="hybridMultilevel"/>
    <w:tmpl w:val="ED2C5790"/>
    <w:lvl w:ilvl="0" w:tplc="99A6177C">
      <w:start w:val="1"/>
      <w:numFmt w:val="bullet"/>
      <w:lvlText w:val="•"/>
      <w:lvlJc w:val="left"/>
      <w:pPr>
        <w:tabs>
          <w:tab w:val="num" w:pos="720"/>
        </w:tabs>
        <w:ind w:left="720" w:hanging="360"/>
      </w:pPr>
      <w:rPr>
        <w:rFonts w:ascii="Times New Roman" w:hAnsi="Times New Roman" w:hint="default"/>
      </w:rPr>
    </w:lvl>
    <w:lvl w:ilvl="1" w:tplc="33B87752" w:tentative="1">
      <w:start w:val="1"/>
      <w:numFmt w:val="bullet"/>
      <w:lvlText w:val="•"/>
      <w:lvlJc w:val="left"/>
      <w:pPr>
        <w:tabs>
          <w:tab w:val="num" w:pos="1440"/>
        </w:tabs>
        <w:ind w:left="1440" w:hanging="360"/>
      </w:pPr>
      <w:rPr>
        <w:rFonts w:ascii="Times New Roman" w:hAnsi="Times New Roman" w:hint="default"/>
      </w:rPr>
    </w:lvl>
    <w:lvl w:ilvl="2" w:tplc="2812982C" w:tentative="1">
      <w:start w:val="1"/>
      <w:numFmt w:val="bullet"/>
      <w:lvlText w:val="•"/>
      <w:lvlJc w:val="left"/>
      <w:pPr>
        <w:tabs>
          <w:tab w:val="num" w:pos="2160"/>
        </w:tabs>
        <w:ind w:left="2160" w:hanging="360"/>
      </w:pPr>
      <w:rPr>
        <w:rFonts w:ascii="Times New Roman" w:hAnsi="Times New Roman" w:hint="default"/>
      </w:rPr>
    </w:lvl>
    <w:lvl w:ilvl="3" w:tplc="747AD984" w:tentative="1">
      <w:start w:val="1"/>
      <w:numFmt w:val="bullet"/>
      <w:lvlText w:val="•"/>
      <w:lvlJc w:val="left"/>
      <w:pPr>
        <w:tabs>
          <w:tab w:val="num" w:pos="2880"/>
        </w:tabs>
        <w:ind w:left="2880" w:hanging="360"/>
      </w:pPr>
      <w:rPr>
        <w:rFonts w:ascii="Times New Roman" w:hAnsi="Times New Roman" w:hint="default"/>
      </w:rPr>
    </w:lvl>
    <w:lvl w:ilvl="4" w:tplc="37866CD0" w:tentative="1">
      <w:start w:val="1"/>
      <w:numFmt w:val="bullet"/>
      <w:lvlText w:val="•"/>
      <w:lvlJc w:val="left"/>
      <w:pPr>
        <w:tabs>
          <w:tab w:val="num" w:pos="3600"/>
        </w:tabs>
        <w:ind w:left="3600" w:hanging="360"/>
      </w:pPr>
      <w:rPr>
        <w:rFonts w:ascii="Times New Roman" w:hAnsi="Times New Roman" w:hint="default"/>
      </w:rPr>
    </w:lvl>
    <w:lvl w:ilvl="5" w:tplc="BF0E1514" w:tentative="1">
      <w:start w:val="1"/>
      <w:numFmt w:val="bullet"/>
      <w:lvlText w:val="•"/>
      <w:lvlJc w:val="left"/>
      <w:pPr>
        <w:tabs>
          <w:tab w:val="num" w:pos="4320"/>
        </w:tabs>
        <w:ind w:left="4320" w:hanging="360"/>
      </w:pPr>
      <w:rPr>
        <w:rFonts w:ascii="Times New Roman" w:hAnsi="Times New Roman" w:hint="default"/>
      </w:rPr>
    </w:lvl>
    <w:lvl w:ilvl="6" w:tplc="051C45C0" w:tentative="1">
      <w:start w:val="1"/>
      <w:numFmt w:val="bullet"/>
      <w:lvlText w:val="•"/>
      <w:lvlJc w:val="left"/>
      <w:pPr>
        <w:tabs>
          <w:tab w:val="num" w:pos="5040"/>
        </w:tabs>
        <w:ind w:left="5040" w:hanging="360"/>
      </w:pPr>
      <w:rPr>
        <w:rFonts w:ascii="Times New Roman" w:hAnsi="Times New Roman" w:hint="default"/>
      </w:rPr>
    </w:lvl>
    <w:lvl w:ilvl="7" w:tplc="392012F6" w:tentative="1">
      <w:start w:val="1"/>
      <w:numFmt w:val="bullet"/>
      <w:lvlText w:val="•"/>
      <w:lvlJc w:val="left"/>
      <w:pPr>
        <w:tabs>
          <w:tab w:val="num" w:pos="5760"/>
        </w:tabs>
        <w:ind w:left="5760" w:hanging="360"/>
      </w:pPr>
      <w:rPr>
        <w:rFonts w:ascii="Times New Roman" w:hAnsi="Times New Roman" w:hint="default"/>
      </w:rPr>
    </w:lvl>
    <w:lvl w:ilvl="8" w:tplc="ED0C6F9C"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CF131C1"/>
    <w:multiLevelType w:val="hybridMultilevel"/>
    <w:tmpl w:val="0ABC398A"/>
    <w:lvl w:ilvl="0" w:tplc="AA200758">
      <w:start w:val="1"/>
      <w:numFmt w:val="decimal"/>
      <w:lvlText w:val="%1."/>
      <w:lvlJc w:val="left"/>
      <w:pPr>
        <w:ind w:left="720" w:hanging="360"/>
      </w:pPr>
      <w:rPr>
        <w:rFonts w:hint="default"/>
        <w:b w:val="0"/>
        <w:bCs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0411DD"/>
    <w:multiLevelType w:val="hybridMultilevel"/>
    <w:tmpl w:val="6B88DF5C"/>
    <w:lvl w:ilvl="0" w:tplc="824E6F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A532CE"/>
    <w:multiLevelType w:val="hybridMultilevel"/>
    <w:tmpl w:val="BBCC337C"/>
    <w:lvl w:ilvl="0" w:tplc="DF984BB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B30DA9"/>
    <w:multiLevelType w:val="hybridMultilevel"/>
    <w:tmpl w:val="96D6FC70"/>
    <w:lvl w:ilvl="0" w:tplc="CA604E62">
      <w:start w:val="1"/>
      <w:numFmt w:val="bullet"/>
      <w:lvlText w:val="-"/>
      <w:lvlJc w:val="left"/>
      <w:pPr>
        <w:ind w:left="1080" w:hanging="360"/>
      </w:pPr>
      <w:rPr>
        <w:rFonts w:ascii="Calibri" w:eastAsia="Times New Roman"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F1E22C0"/>
    <w:multiLevelType w:val="hybridMultilevel"/>
    <w:tmpl w:val="D036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E0103A"/>
    <w:multiLevelType w:val="hybridMultilevel"/>
    <w:tmpl w:val="7D2A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6133F9"/>
    <w:multiLevelType w:val="hybridMultilevel"/>
    <w:tmpl w:val="751C1330"/>
    <w:lvl w:ilvl="0" w:tplc="73C27420">
      <w:start w:val="5"/>
      <w:numFmt w:val="upperRoman"/>
      <w:lvlText w:val="%1."/>
      <w:lvlJc w:val="left"/>
      <w:pPr>
        <w:ind w:left="1080" w:hanging="720"/>
      </w:pPr>
      <w:rPr>
        <w:rFonts w:hint="default"/>
        <w:b/>
        <w:bCs/>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944117"/>
    <w:multiLevelType w:val="hybridMultilevel"/>
    <w:tmpl w:val="E7F6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960701"/>
    <w:multiLevelType w:val="hybridMultilevel"/>
    <w:tmpl w:val="5F105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976D5A"/>
    <w:multiLevelType w:val="hybridMultilevel"/>
    <w:tmpl w:val="D4729AF2"/>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68" w15:restartNumberingAfterBreak="0">
    <w:nsid w:val="77A41C11"/>
    <w:multiLevelType w:val="hybridMultilevel"/>
    <w:tmpl w:val="37C876CC"/>
    <w:lvl w:ilvl="0" w:tplc="FF922872">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9" w15:restartNumberingAfterBreak="0">
    <w:nsid w:val="786B7D29"/>
    <w:multiLevelType w:val="hybridMultilevel"/>
    <w:tmpl w:val="A29E3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C426F4"/>
    <w:multiLevelType w:val="hybridMultilevel"/>
    <w:tmpl w:val="F41EDB8A"/>
    <w:lvl w:ilvl="0" w:tplc="D17C31E8">
      <w:start w:val="1"/>
      <w:numFmt w:val="decimal"/>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1" w15:restartNumberingAfterBreak="0">
    <w:nsid w:val="7A7A5F06"/>
    <w:multiLevelType w:val="hybridMultilevel"/>
    <w:tmpl w:val="057A5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CF1E98"/>
    <w:multiLevelType w:val="hybridMultilevel"/>
    <w:tmpl w:val="E7C298D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3" w15:restartNumberingAfterBreak="0">
    <w:nsid w:val="7E7A7539"/>
    <w:multiLevelType w:val="hybridMultilevel"/>
    <w:tmpl w:val="D0F8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CA615A"/>
    <w:multiLevelType w:val="hybridMultilevel"/>
    <w:tmpl w:val="FC5282B0"/>
    <w:lvl w:ilvl="0" w:tplc="2ABCC7E6">
      <w:start w:val="3"/>
      <w:numFmt w:val="decimal"/>
      <w:lvlText w:val="%1."/>
      <w:lvlJc w:val="left"/>
      <w:pPr>
        <w:ind w:left="270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D15B07"/>
    <w:multiLevelType w:val="hybridMultilevel"/>
    <w:tmpl w:val="B6E85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6" w15:restartNumberingAfterBreak="0">
    <w:nsid w:val="7FDE419D"/>
    <w:multiLevelType w:val="hybridMultilevel"/>
    <w:tmpl w:val="41DE3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412238">
    <w:abstractNumId w:val="55"/>
  </w:num>
  <w:num w:numId="2" w16cid:durableId="1688680821">
    <w:abstractNumId w:val="8"/>
  </w:num>
  <w:num w:numId="3" w16cid:durableId="563370705">
    <w:abstractNumId w:val="22"/>
  </w:num>
  <w:num w:numId="4" w16cid:durableId="1317955803">
    <w:abstractNumId w:val="26"/>
  </w:num>
  <w:num w:numId="5" w16cid:durableId="1151483221">
    <w:abstractNumId w:val="45"/>
  </w:num>
  <w:num w:numId="6" w16cid:durableId="1752198249">
    <w:abstractNumId w:val="33"/>
  </w:num>
  <w:num w:numId="7" w16cid:durableId="275448191">
    <w:abstractNumId w:val="69"/>
  </w:num>
  <w:num w:numId="8" w16cid:durableId="787359270">
    <w:abstractNumId w:val="21"/>
  </w:num>
  <w:num w:numId="9" w16cid:durableId="769131487">
    <w:abstractNumId w:val="31"/>
  </w:num>
  <w:num w:numId="10" w16cid:durableId="1817989388">
    <w:abstractNumId w:val="12"/>
  </w:num>
  <w:num w:numId="11" w16cid:durableId="1522552151">
    <w:abstractNumId w:val="24"/>
  </w:num>
  <w:num w:numId="12" w16cid:durableId="1525290856">
    <w:abstractNumId w:val="46"/>
  </w:num>
  <w:num w:numId="13" w16cid:durableId="896166154">
    <w:abstractNumId w:val="37"/>
  </w:num>
  <w:num w:numId="14" w16cid:durableId="1511286965">
    <w:abstractNumId w:val="0"/>
  </w:num>
  <w:num w:numId="15" w16cid:durableId="978650848">
    <w:abstractNumId w:val="75"/>
  </w:num>
  <w:num w:numId="16" w16cid:durableId="921765258">
    <w:abstractNumId w:val="16"/>
  </w:num>
  <w:num w:numId="17" w16cid:durableId="1304383866">
    <w:abstractNumId w:val="62"/>
  </w:num>
  <w:num w:numId="18" w16cid:durableId="1558592592">
    <w:abstractNumId w:val="67"/>
  </w:num>
  <w:num w:numId="19" w16cid:durableId="1064179918">
    <w:abstractNumId w:val="54"/>
  </w:num>
  <w:num w:numId="20" w16cid:durableId="899710419">
    <w:abstractNumId w:val="74"/>
  </w:num>
  <w:num w:numId="21" w16cid:durableId="988552501">
    <w:abstractNumId w:val="49"/>
  </w:num>
  <w:num w:numId="22" w16cid:durableId="1064764646">
    <w:abstractNumId w:val="68"/>
  </w:num>
  <w:num w:numId="23" w16cid:durableId="1309896260">
    <w:abstractNumId w:val="59"/>
  </w:num>
  <w:num w:numId="24" w16cid:durableId="1926062334">
    <w:abstractNumId w:val="60"/>
  </w:num>
  <w:num w:numId="25" w16cid:durableId="2028173365">
    <w:abstractNumId w:val="76"/>
  </w:num>
  <w:num w:numId="26" w16cid:durableId="715010450">
    <w:abstractNumId w:val="51"/>
  </w:num>
  <w:num w:numId="27" w16cid:durableId="766509065">
    <w:abstractNumId w:val="1"/>
  </w:num>
  <w:num w:numId="28" w16cid:durableId="1804998288">
    <w:abstractNumId w:val="13"/>
  </w:num>
  <w:num w:numId="29" w16cid:durableId="174999256">
    <w:abstractNumId w:val="63"/>
  </w:num>
  <w:num w:numId="30" w16cid:durableId="1906377631">
    <w:abstractNumId w:val="50"/>
  </w:num>
  <w:num w:numId="31" w16cid:durableId="116720173">
    <w:abstractNumId w:val="7"/>
  </w:num>
  <w:num w:numId="32" w16cid:durableId="319313014">
    <w:abstractNumId w:val="6"/>
  </w:num>
  <w:num w:numId="33" w16cid:durableId="1957128886">
    <w:abstractNumId w:val="35"/>
  </w:num>
  <w:num w:numId="34" w16cid:durableId="197819797">
    <w:abstractNumId w:val="36"/>
  </w:num>
  <w:num w:numId="35" w16cid:durableId="1355765881">
    <w:abstractNumId w:val="56"/>
  </w:num>
  <w:num w:numId="36" w16cid:durableId="2059354176">
    <w:abstractNumId w:val="53"/>
  </w:num>
  <w:num w:numId="37" w16cid:durableId="989939723">
    <w:abstractNumId w:val="25"/>
  </w:num>
  <w:num w:numId="38" w16cid:durableId="707266600">
    <w:abstractNumId w:val="10"/>
  </w:num>
  <w:num w:numId="39" w16cid:durableId="259418004">
    <w:abstractNumId w:val="2"/>
  </w:num>
  <w:num w:numId="40" w16cid:durableId="1176504813">
    <w:abstractNumId w:val="66"/>
  </w:num>
  <w:num w:numId="41" w16cid:durableId="1493136072">
    <w:abstractNumId w:val="41"/>
  </w:num>
  <w:num w:numId="42" w16cid:durableId="1176580294">
    <w:abstractNumId w:val="71"/>
  </w:num>
  <w:num w:numId="43" w16cid:durableId="1934822926">
    <w:abstractNumId w:val="48"/>
  </w:num>
  <w:num w:numId="44" w16cid:durableId="386343158">
    <w:abstractNumId w:val="28"/>
  </w:num>
  <w:num w:numId="45" w16cid:durableId="1517965390">
    <w:abstractNumId w:val="52"/>
  </w:num>
  <w:num w:numId="46" w16cid:durableId="1744184152">
    <w:abstractNumId w:val="64"/>
  </w:num>
  <w:num w:numId="47" w16cid:durableId="34670334">
    <w:abstractNumId w:val="27"/>
  </w:num>
  <w:num w:numId="48" w16cid:durableId="767655176">
    <w:abstractNumId w:val="44"/>
  </w:num>
  <w:num w:numId="49" w16cid:durableId="658463963">
    <w:abstractNumId w:val="23"/>
  </w:num>
  <w:num w:numId="50" w16cid:durableId="1705447740">
    <w:abstractNumId w:val="32"/>
  </w:num>
  <w:num w:numId="51" w16cid:durableId="118304811">
    <w:abstractNumId w:val="20"/>
  </w:num>
  <w:num w:numId="52" w16cid:durableId="1955096317">
    <w:abstractNumId w:val="65"/>
  </w:num>
  <w:num w:numId="53" w16cid:durableId="1749041074">
    <w:abstractNumId w:val="3"/>
  </w:num>
  <w:num w:numId="54" w16cid:durableId="1245186978">
    <w:abstractNumId w:val="15"/>
  </w:num>
  <w:num w:numId="55" w16cid:durableId="656880544">
    <w:abstractNumId w:val="9"/>
  </w:num>
  <w:num w:numId="56" w16cid:durableId="1079016474">
    <w:abstractNumId w:val="73"/>
  </w:num>
  <w:num w:numId="57" w16cid:durableId="1609658677">
    <w:abstractNumId w:val="34"/>
  </w:num>
  <w:num w:numId="58" w16cid:durableId="1486046366">
    <w:abstractNumId w:val="40"/>
  </w:num>
  <w:num w:numId="59" w16cid:durableId="2093232833">
    <w:abstractNumId w:val="19"/>
  </w:num>
  <w:num w:numId="60" w16cid:durableId="334067958">
    <w:abstractNumId w:val="42"/>
  </w:num>
  <w:num w:numId="61" w16cid:durableId="1024332935">
    <w:abstractNumId w:val="43"/>
  </w:num>
  <w:num w:numId="62" w16cid:durableId="1366708804">
    <w:abstractNumId w:val="17"/>
  </w:num>
  <w:num w:numId="63" w16cid:durableId="1139759066">
    <w:abstractNumId w:val="39"/>
  </w:num>
  <w:num w:numId="64" w16cid:durableId="804540775">
    <w:abstractNumId w:val="47"/>
  </w:num>
  <w:num w:numId="65" w16cid:durableId="943615122">
    <w:abstractNumId w:val="4"/>
  </w:num>
  <w:num w:numId="66" w16cid:durableId="1413819564">
    <w:abstractNumId w:val="57"/>
  </w:num>
  <w:num w:numId="67" w16cid:durableId="1549993749">
    <w:abstractNumId w:val="11"/>
  </w:num>
  <w:num w:numId="68" w16cid:durableId="1481581083">
    <w:abstractNumId w:val="70"/>
  </w:num>
  <w:num w:numId="69" w16cid:durableId="654921269">
    <w:abstractNumId w:val="18"/>
  </w:num>
  <w:num w:numId="70" w16cid:durableId="466246669">
    <w:abstractNumId w:val="29"/>
  </w:num>
  <w:num w:numId="71" w16cid:durableId="649602456">
    <w:abstractNumId w:val="5"/>
  </w:num>
  <w:num w:numId="72" w16cid:durableId="1736004160">
    <w:abstractNumId w:val="58"/>
  </w:num>
  <w:num w:numId="73" w16cid:durableId="1900939553">
    <w:abstractNumId w:val="72"/>
  </w:num>
  <w:num w:numId="74" w16cid:durableId="1624730078">
    <w:abstractNumId w:val="38"/>
  </w:num>
  <w:num w:numId="75" w16cid:durableId="116334850">
    <w:abstractNumId w:val="61"/>
  </w:num>
  <w:num w:numId="76" w16cid:durableId="2129623810">
    <w:abstractNumId w:val="14"/>
  </w:num>
  <w:num w:numId="77" w16cid:durableId="125508847">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03"/>
    <w:rsid w:val="000012DE"/>
    <w:rsid w:val="00001CAD"/>
    <w:rsid w:val="0000254A"/>
    <w:rsid w:val="0000629B"/>
    <w:rsid w:val="00007790"/>
    <w:rsid w:val="00010BD5"/>
    <w:rsid w:val="000111F5"/>
    <w:rsid w:val="0001245F"/>
    <w:rsid w:val="000137EB"/>
    <w:rsid w:val="00014097"/>
    <w:rsid w:val="00017DC5"/>
    <w:rsid w:val="0002203B"/>
    <w:rsid w:val="00023105"/>
    <w:rsid w:val="00034AC4"/>
    <w:rsid w:val="00035E07"/>
    <w:rsid w:val="00036B6C"/>
    <w:rsid w:val="00041863"/>
    <w:rsid w:val="00041B01"/>
    <w:rsid w:val="000445AE"/>
    <w:rsid w:val="00044FAC"/>
    <w:rsid w:val="00046413"/>
    <w:rsid w:val="000532F4"/>
    <w:rsid w:val="00055B3E"/>
    <w:rsid w:val="00061D85"/>
    <w:rsid w:val="0006219B"/>
    <w:rsid w:val="00064EDC"/>
    <w:rsid w:val="00067ED6"/>
    <w:rsid w:val="0007163F"/>
    <w:rsid w:val="00071A62"/>
    <w:rsid w:val="00080F0A"/>
    <w:rsid w:val="0008564E"/>
    <w:rsid w:val="00090380"/>
    <w:rsid w:val="00092D6B"/>
    <w:rsid w:val="00093374"/>
    <w:rsid w:val="000938D6"/>
    <w:rsid w:val="000966D6"/>
    <w:rsid w:val="000973AD"/>
    <w:rsid w:val="000A1947"/>
    <w:rsid w:val="000A2A99"/>
    <w:rsid w:val="000A6684"/>
    <w:rsid w:val="000A7486"/>
    <w:rsid w:val="000B00FA"/>
    <w:rsid w:val="000B2348"/>
    <w:rsid w:val="000B238A"/>
    <w:rsid w:val="000B380D"/>
    <w:rsid w:val="000B68A7"/>
    <w:rsid w:val="000B6BB0"/>
    <w:rsid w:val="000C3F76"/>
    <w:rsid w:val="000C6964"/>
    <w:rsid w:val="000D183B"/>
    <w:rsid w:val="000D64E3"/>
    <w:rsid w:val="000E0343"/>
    <w:rsid w:val="000E0FFD"/>
    <w:rsid w:val="000E2D2B"/>
    <w:rsid w:val="000E3364"/>
    <w:rsid w:val="000F3815"/>
    <w:rsid w:val="000F5430"/>
    <w:rsid w:val="000F7D61"/>
    <w:rsid w:val="001027F8"/>
    <w:rsid w:val="00102BBA"/>
    <w:rsid w:val="00102CA8"/>
    <w:rsid w:val="00103656"/>
    <w:rsid w:val="00103722"/>
    <w:rsid w:val="001042A0"/>
    <w:rsid w:val="00106766"/>
    <w:rsid w:val="001070CD"/>
    <w:rsid w:val="001104EB"/>
    <w:rsid w:val="00111EF8"/>
    <w:rsid w:val="00113C6B"/>
    <w:rsid w:val="00120AAA"/>
    <w:rsid w:val="0012125A"/>
    <w:rsid w:val="001215B5"/>
    <w:rsid w:val="00122E62"/>
    <w:rsid w:val="001236EF"/>
    <w:rsid w:val="001309C1"/>
    <w:rsid w:val="001357E5"/>
    <w:rsid w:val="0013639A"/>
    <w:rsid w:val="00140D14"/>
    <w:rsid w:val="001437D4"/>
    <w:rsid w:val="00143DE0"/>
    <w:rsid w:val="00145D64"/>
    <w:rsid w:val="0015441F"/>
    <w:rsid w:val="00155AB2"/>
    <w:rsid w:val="00160F9C"/>
    <w:rsid w:val="00161B85"/>
    <w:rsid w:val="0016323A"/>
    <w:rsid w:val="00164687"/>
    <w:rsid w:val="0016610B"/>
    <w:rsid w:val="00171F78"/>
    <w:rsid w:val="00181915"/>
    <w:rsid w:val="00182401"/>
    <w:rsid w:val="0018595A"/>
    <w:rsid w:val="00185BB5"/>
    <w:rsid w:val="001862F4"/>
    <w:rsid w:val="0018685A"/>
    <w:rsid w:val="001923C2"/>
    <w:rsid w:val="0019308B"/>
    <w:rsid w:val="00194158"/>
    <w:rsid w:val="00196946"/>
    <w:rsid w:val="00197647"/>
    <w:rsid w:val="001A002D"/>
    <w:rsid w:val="001A3254"/>
    <w:rsid w:val="001A4E9C"/>
    <w:rsid w:val="001A506D"/>
    <w:rsid w:val="001A5622"/>
    <w:rsid w:val="001A617E"/>
    <w:rsid w:val="001B0B4C"/>
    <w:rsid w:val="001B38B3"/>
    <w:rsid w:val="001C3EE8"/>
    <w:rsid w:val="001D1EE1"/>
    <w:rsid w:val="001D2848"/>
    <w:rsid w:val="001D5132"/>
    <w:rsid w:val="001D5201"/>
    <w:rsid w:val="001D72E3"/>
    <w:rsid w:val="001E03DC"/>
    <w:rsid w:val="001E1448"/>
    <w:rsid w:val="001E223B"/>
    <w:rsid w:val="001E4DD4"/>
    <w:rsid w:val="001E51EF"/>
    <w:rsid w:val="001F24F5"/>
    <w:rsid w:val="001F46ED"/>
    <w:rsid w:val="002034A2"/>
    <w:rsid w:val="00205B27"/>
    <w:rsid w:val="0020794F"/>
    <w:rsid w:val="00211CAF"/>
    <w:rsid w:val="00214FCF"/>
    <w:rsid w:val="002166F2"/>
    <w:rsid w:val="002171AA"/>
    <w:rsid w:val="0023268C"/>
    <w:rsid w:val="00232B9F"/>
    <w:rsid w:val="0024047A"/>
    <w:rsid w:val="00243B2A"/>
    <w:rsid w:val="00244305"/>
    <w:rsid w:val="00245D9B"/>
    <w:rsid w:val="00247C46"/>
    <w:rsid w:val="002505DF"/>
    <w:rsid w:val="002545B2"/>
    <w:rsid w:val="00256019"/>
    <w:rsid w:val="00256FB4"/>
    <w:rsid w:val="00257863"/>
    <w:rsid w:val="00260DAF"/>
    <w:rsid w:val="0026179B"/>
    <w:rsid w:val="00262480"/>
    <w:rsid w:val="00263056"/>
    <w:rsid w:val="00263123"/>
    <w:rsid w:val="00267C39"/>
    <w:rsid w:val="002702E1"/>
    <w:rsid w:val="00273932"/>
    <w:rsid w:val="00275901"/>
    <w:rsid w:val="002813F1"/>
    <w:rsid w:val="002831F4"/>
    <w:rsid w:val="00286660"/>
    <w:rsid w:val="0029138C"/>
    <w:rsid w:val="0029173E"/>
    <w:rsid w:val="00293E18"/>
    <w:rsid w:val="00295830"/>
    <w:rsid w:val="002A1018"/>
    <w:rsid w:val="002A4E09"/>
    <w:rsid w:val="002A5ABB"/>
    <w:rsid w:val="002B1DEE"/>
    <w:rsid w:val="002B5E4B"/>
    <w:rsid w:val="002B6F7E"/>
    <w:rsid w:val="002C0EEE"/>
    <w:rsid w:val="002C2E13"/>
    <w:rsid w:val="002C4A23"/>
    <w:rsid w:val="002D2F2D"/>
    <w:rsid w:val="002D3519"/>
    <w:rsid w:val="002D6A19"/>
    <w:rsid w:val="002E71BE"/>
    <w:rsid w:val="002F176E"/>
    <w:rsid w:val="002F1884"/>
    <w:rsid w:val="002F1B24"/>
    <w:rsid w:val="002F63E6"/>
    <w:rsid w:val="00301C0C"/>
    <w:rsid w:val="00302417"/>
    <w:rsid w:val="00305E90"/>
    <w:rsid w:val="00307B14"/>
    <w:rsid w:val="00310069"/>
    <w:rsid w:val="0031409A"/>
    <w:rsid w:val="003162A1"/>
    <w:rsid w:val="00317002"/>
    <w:rsid w:val="00320CCF"/>
    <w:rsid w:val="00321724"/>
    <w:rsid w:val="00321C09"/>
    <w:rsid w:val="003231D1"/>
    <w:rsid w:val="00325077"/>
    <w:rsid w:val="00327D9F"/>
    <w:rsid w:val="00330B74"/>
    <w:rsid w:val="00332497"/>
    <w:rsid w:val="0033271D"/>
    <w:rsid w:val="00332C52"/>
    <w:rsid w:val="00332C5A"/>
    <w:rsid w:val="003358BD"/>
    <w:rsid w:val="0034157D"/>
    <w:rsid w:val="00341FF0"/>
    <w:rsid w:val="00342C03"/>
    <w:rsid w:val="00346C18"/>
    <w:rsid w:val="00351A92"/>
    <w:rsid w:val="00352A3E"/>
    <w:rsid w:val="00356537"/>
    <w:rsid w:val="003737C7"/>
    <w:rsid w:val="00374551"/>
    <w:rsid w:val="003760AD"/>
    <w:rsid w:val="0038077E"/>
    <w:rsid w:val="003816C2"/>
    <w:rsid w:val="0038214F"/>
    <w:rsid w:val="003827BD"/>
    <w:rsid w:val="00383546"/>
    <w:rsid w:val="00383588"/>
    <w:rsid w:val="00383705"/>
    <w:rsid w:val="00391FFB"/>
    <w:rsid w:val="00393CB7"/>
    <w:rsid w:val="00395475"/>
    <w:rsid w:val="00396357"/>
    <w:rsid w:val="00396DA0"/>
    <w:rsid w:val="003975B9"/>
    <w:rsid w:val="003A0B91"/>
    <w:rsid w:val="003A2661"/>
    <w:rsid w:val="003A27BE"/>
    <w:rsid w:val="003A6E98"/>
    <w:rsid w:val="003B0C79"/>
    <w:rsid w:val="003B1E94"/>
    <w:rsid w:val="003B4570"/>
    <w:rsid w:val="003B6715"/>
    <w:rsid w:val="003B7EEC"/>
    <w:rsid w:val="003C01A0"/>
    <w:rsid w:val="003C7C46"/>
    <w:rsid w:val="003C7E41"/>
    <w:rsid w:val="003D45A7"/>
    <w:rsid w:val="003D4671"/>
    <w:rsid w:val="003E07E7"/>
    <w:rsid w:val="003E1F90"/>
    <w:rsid w:val="003E2C78"/>
    <w:rsid w:val="003F317B"/>
    <w:rsid w:val="003F4704"/>
    <w:rsid w:val="003F4EAC"/>
    <w:rsid w:val="00404570"/>
    <w:rsid w:val="004202D4"/>
    <w:rsid w:val="00422318"/>
    <w:rsid w:val="00422CC3"/>
    <w:rsid w:val="004237A8"/>
    <w:rsid w:val="0042444F"/>
    <w:rsid w:val="0042685A"/>
    <w:rsid w:val="004311DE"/>
    <w:rsid w:val="0043353C"/>
    <w:rsid w:val="004336B7"/>
    <w:rsid w:val="00435656"/>
    <w:rsid w:val="004377DD"/>
    <w:rsid w:val="004518AC"/>
    <w:rsid w:val="00456864"/>
    <w:rsid w:val="00456CAB"/>
    <w:rsid w:val="00460500"/>
    <w:rsid w:val="00463100"/>
    <w:rsid w:val="00465F88"/>
    <w:rsid w:val="004677FF"/>
    <w:rsid w:val="00471937"/>
    <w:rsid w:val="00472D47"/>
    <w:rsid w:val="00473FFD"/>
    <w:rsid w:val="00474046"/>
    <w:rsid w:val="004746A4"/>
    <w:rsid w:val="004753B4"/>
    <w:rsid w:val="0047762E"/>
    <w:rsid w:val="00480F03"/>
    <w:rsid w:val="00482113"/>
    <w:rsid w:val="0048382D"/>
    <w:rsid w:val="00484BFA"/>
    <w:rsid w:val="004860CD"/>
    <w:rsid w:val="00492202"/>
    <w:rsid w:val="00497519"/>
    <w:rsid w:val="004A1280"/>
    <w:rsid w:val="004A3F84"/>
    <w:rsid w:val="004C03D1"/>
    <w:rsid w:val="004C5475"/>
    <w:rsid w:val="004D051A"/>
    <w:rsid w:val="004D0903"/>
    <w:rsid w:val="004E2254"/>
    <w:rsid w:val="004E2B1D"/>
    <w:rsid w:val="004E490E"/>
    <w:rsid w:val="004F1824"/>
    <w:rsid w:val="004F3A31"/>
    <w:rsid w:val="004F5EE1"/>
    <w:rsid w:val="004F755C"/>
    <w:rsid w:val="004F76FD"/>
    <w:rsid w:val="00511815"/>
    <w:rsid w:val="00511EF2"/>
    <w:rsid w:val="00514243"/>
    <w:rsid w:val="005273F7"/>
    <w:rsid w:val="00530B33"/>
    <w:rsid w:val="00532327"/>
    <w:rsid w:val="0053359C"/>
    <w:rsid w:val="0053587B"/>
    <w:rsid w:val="005407FF"/>
    <w:rsid w:val="005413F2"/>
    <w:rsid w:val="00542520"/>
    <w:rsid w:val="0054337C"/>
    <w:rsid w:val="005444CE"/>
    <w:rsid w:val="00555847"/>
    <w:rsid w:val="005566BE"/>
    <w:rsid w:val="0056040F"/>
    <w:rsid w:val="00564E47"/>
    <w:rsid w:val="00565050"/>
    <w:rsid w:val="00565CAA"/>
    <w:rsid w:val="0057291B"/>
    <w:rsid w:val="00573DFD"/>
    <w:rsid w:val="0057618D"/>
    <w:rsid w:val="005848A4"/>
    <w:rsid w:val="005A1D3D"/>
    <w:rsid w:val="005A37B8"/>
    <w:rsid w:val="005A7EAD"/>
    <w:rsid w:val="005B3B09"/>
    <w:rsid w:val="005B3E75"/>
    <w:rsid w:val="005B6014"/>
    <w:rsid w:val="005C0894"/>
    <w:rsid w:val="005C0C9F"/>
    <w:rsid w:val="005C2FE9"/>
    <w:rsid w:val="005C56B8"/>
    <w:rsid w:val="005C6F52"/>
    <w:rsid w:val="005D18B6"/>
    <w:rsid w:val="005D2FF6"/>
    <w:rsid w:val="005D30BB"/>
    <w:rsid w:val="005D74E5"/>
    <w:rsid w:val="005E01DF"/>
    <w:rsid w:val="005E0973"/>
    <w:rsid w:val="005E5339"/>
    <w:rsid w:val="005F1413"/>
    <w:rsid w:val="005F49CC"/>
    <w:rsid w:val="00604975"/>
    <w:rsid w:val="006073A2"/>
    <w:rsid w:val="00616A08"/>
    <w:rsid w:val="00621ED2"/>
    <w:rsid w:val="00623B42"/>
    <w:rsid w:val="0063085B"/>
    <w:rsid w:val="00632A82"/>
    <w:rsid w:val="00634322"/>
    <w:rsid w:val="0064091D"/>
    <w:rsid w:val="006434E3"/>
    <w:rsid w:val="00643CC3"/>
    <w:rsid w:val="006455EE"/>
    <w:rsid w:val="00645822"/>
    <w:rsid w:val="00655C4F"/>
    <w:rsid w:val="00657739"/>
    <w:rsid w:val="006602EA"/>
    <w:rsid w:val="0066071D"/>
    <w:rsid w:val="006609FE"/>
    <w:rsid w:val="006666C1"/>
    <w:rsid w:val="006805F4"/>
    <w:rsid w:val="006839F3"/>
    <w:rsid w:val="00687EC8"/>
    <w:rsid w:val="0069063E"/>
    <w:rsid w:val="00692B1F"/>
    <w:rsid w:val="00693F7C"/>
    <w:rsid w:val="00695F04"/>
    <w:rsid w:val="00697C43"/>
    <w:rsid w:val="006A05C3"/>
    <w:rsid w:val="006A4D2C"/>
    <w:rsid w:val="006A4DC1"/>
    <w:rsid w:val="006A5E8E"/>
    <w:rsid w:val="006A604B"/>
    <w:rsid w:val="006B0D8D"/>
    <w:rsid w:val="006B1392"/>
    <w:rsid w:val="006B5434"/>
    <w:rsid w:val="006C0BEC"/>
    <w:rsid w:val="006C0FCC"/>
    <w:rsid w:val="006C1010"/>
    <w:rsid w:val="006C35A3"/>
    <w:rsid w:val="006C5892"/>
    <w:rsid w:val="006C6143"/>
    <w:rsid w:val="006D2FD5"/>
    <w:rsid w:val="006D3933"/>
    <w:rsid w:val="006D7F27"/>
    <w:rsid w:val="006E0675"/>
    <w:rsid w:val="006F2187"/>
    <w:rsid w:val="006F4A82"/>
    <w:rsid w:val="006F5CE1"/>
    <w:rsid w:val="00703B36"/>
    <w:rsid w:val="00705971"/>
    <w:rsid w:val="00710F2F"/>
    <w:rsid w:val="00713343"/>
    <w:rsid w:val="0071386D"/>
    <w:rsid w:val="00715F34"/>
    <w:rsid w:val="00716F58"/>
    <w:rsid w:val="0072168C"/>
    <w:rsid w:val="007320AD"/>
    <w:rsid w:val="00735F47"/>
    <w:rsid w:val="00736258"/>
    <w:rsid w:val="007410E2"/>
    <w:rsid w:val="007434C1"/>
    <w:rsid w:val="0074631F"/>
    <w:rsid w:val="007466F8"/>
    <w:rsid w:val="00755749"/>
    <w:rsid w:val="00757F39"/>
    <w:rsid w:val="007604BF"/>
    <w:rsid w:val="00760706"/>
    <w:rsid w:val="0076168E"/>
    <w:rsid w:val="00773631"/>
    <w:rsid w:val="00774F31"/>
    <w:rsid w:val="00777005"/>
    <w:rsid w:val="0078106E"/>
    <w:rsid w:val="0078333E"/>
    <w:rsid w:val="00793EB4"/>
    <w:rsid w:val="007A3D3D"/>
    <w:rsid w:val="007A3FC6"/>
    <w:rsid w:val="007A5F15"/>
    <w:rsid w:val="007B0803"/>
    <w:rsid w:val="007B47BD"/>
    <w:rsid w:val="007C55C5"/>
    <w:rsid w:val="007C6DE5"/>
    <w:rsid w:val="007C6E0A"/>
    <w:rsid w:val="007D3F85"/>
    <w:rsid w:val="007D5A2B"/>
    <w:rsid w:val="007E5B42"/>
    <w:rsid w:val="007F06F2"/>
    <w:rsid w:val="007F083C"/>
    <w:rsid w:val="007F2DF3"/>
    <w:rsid w:val="007F449B"/>
    <w:rsid w:val="007F4946"/>
    <w:rsid w:val="007F5FCA"/>
    <w:rsid w:val="007F67FF"/>
    <w:rsid w:val="007F6EA3"/>
    <w:rsid w:val="007F7FCA"/>
    <w:rsid w:val="00801F66"/>
    <w:rsid w:val="008021E2"/>
    <w:rsid w:val="00807AC5"/>
    <w:rsid w:val="008113A7"/>
    <w:rsid w:val="00813675"/>
    <w:rsid w:val="0082000C"/>
    <w:rsid w:val="0082069D"/>
    <w:rsid w:val="00822825"/>
    <w:rsid w:val="00822D11"/>
    <w:rsid w:val="008246E6"/>
    <w:rsid w:val="008254D9"/>
    <w:rsid w:val="00825CED"/>
    <w:rsid w:val="0082776E"/>
    <w:rsid w:val="00827CE1"/>
    <w:rsid w:val="008348CD"/>
    <w:rsid w:val="008417F9"/>
    <w:rsid w:val="00845592"/>
    <w:rsid w:val="00847FA8"/>
    <w:rsid w:val="00853E43"/>
    <w:rsid w:val="00856EED"/>
    <w:rsid w:val="00861844"/>
    <w:rsid w:val="00865245"/>
    <w:rsid w:val="00870638"/>
    <w:rsid w:val="00872AD0"/>
    <w:rsid w:val="00873AB9"/>
    <w:rsid w:val="00886FA2"/>
    <w:rsid w:val="00891B68"/>
    <w:rsid w:val="00894397"/>
    <w:rsid w:val="0089761D"/>
    <w:rsid w:val="008A1F3A"/>
    <w:rsid w:val="008A396F"/>
    <w:rsid w:val="008A3B3C"/>
    <w:rsid w:val="008A401E"/>
    <w:rsid w:val="008A6C31"/>
    <w:rsid w:val="008B172A"/>
    <w:rsid w:val="008B37D8"/>
    <w:rsid w:val="008B5BFD"/>
    <w:rsid w:val="008D1FC4"/>
    <w:rsid w:val="008E2045"/>
    <w:rsid w:val="008E318C"/>
    <w:rsid w:val="008E34EB"/>
    <w:rsid w:val="008E44D6"/>
    <w:rsid w:val="008E66FE"/>
    <w:rsid w:val="008F29EB"/>
    <w:rsid w:val="008F475E"/>
    <w:rsid w:val="008F790F"/>
    <w:rsid w:val="00902941"/>
    <w:rsid w:val="009117F4"/>
    <w:rsid w:val="00915075"/>
    <w:rsid w:val="0091540B"/>
    <w:rsid w:val="00916779"/>
    <w:rsid w:val="0092197A"/>
    <w:rsid w:val="00922F39"/>
    <w:rsid w:val="00932F2A"/>
    <w:rsid w:val="00937D8D"/>
    <w:rsid w:val="00941BE2"/>
    <w:rsid w:val="009457F8"/>
    <w:rsid w:val="0094709A"/>
    <w:rsid w:val="00947450"/>
    <w:rsid w:val="00951D9F"/>
    <w:rsid w:val="00953098"/>
    <w:rsid w:val="009547B6"/>
    <w:rsid w:val="009626BA"/>
    <w:rsid w:val="00964B88"/>
    <w:rsid w:val="00971D32"/>
    <w:rsid w:val="00975BDF"/>
    <w:rsid w:val="009770A3"/>
    <w:rsid w:val="0098023A"/>
    <w:rsid w:val="009807B9"/>
    <w:rsid w:val="00981090"/>
    <w:rsid w:val="0098310E"/>
    <w:rsid w:val="00986381"/>
    <w:rsid w:val="00986D0F"/>
    <w:rsid w:val="00987F06"/>
    <w:rsid w:val="00996E59"/>
    <w:rsid w:val="009A22DD"/>
    <w:rsid w:val="009A2527"/>
    <w:rsid w:val="009A2BBA"/>
    <w:rsid w:val="009A760E"/>
    <w:rsid w:val="009B0376"/>
    <w:rsid w:val="009B65CB"/>
    <w:rsid w:val="009C79B8"/>
    <w:rsid w:val="009D4541"/>
    <w:rsid w:val="009D7317"/>
    <w:rsid w:val="009E2819"/>
    <w:rsid w:val="009F18C6"/>
    <w:rsid w:val="009F18D1"/>
    <w:rsid w:val="009F4EF2"/>
    <w:rsid w:val="009F5848"/>
    <w:rsid w:val="009F629B"/>
    <w:rsid w:val="009F71C4"/>
    <w:rsid w:val="00A01850"/>
    <w:rsid w:val="00A03D7A"/>
    <w:rsid w:val="00A1269F"/>
    <w:rsid w:val="00A12F33"/>
    <w:rsid w:val="00A16C14"/>
    <w:rsid w:val="00A20324"/>
    <w:rsid w:val="00A24321"/>
    <w:rsid w:val="00A26A19"/>
    <w:rsid w:val="00A276C5"/>
    <w:rsid w:val="00A27F00"/>
    <w:rsid w:val="00A31145"/>
    <w:rsid w:val="00A32D92"/>
    <w:rsid w:val="00A3351A"/>
    <w:rsid w:val="00A3783A"/>
    <w:rsid w:val="00A42CB7"/>
    <w:rsid w:val="00A466D3"/>
    <w:rsid w:val="00A50866"/>
    <w:rsid w:val="00A51458"/>
    <w:rsid w:val="00A61921"/>
    <w:rsid w:val="00A61F67"/>
    <w:rsid w:val="00A651B3"/>
    <w:rsid w:val="00A71E53"/>
    <w:rsid w:val="00A77C0B"/>
    <w:rsid w:val="00A80C68"/>
    <w:rsid w:val="00A820B2"/>
    <w:rsid w:val="00A83063"/>
    <w:rsid w:val="00A91315"/>
    <w:rsid w:val="00A92E98"/>
    <w:rsid w:val="00AA25BE"/>
    <w:rsid w:val="00AA272D"/>
    <w:rsid w:val="00AA36E2"/>
    <w:rsid w:val="00AA76B4"/>
    <w:rsid w:val="00AB240E"/>
    <w:rsid w:val="00AB3738"/>
    <w:rsid w:val="00AB5030"/>
    <w:rsid w:val="00AB6B5B"/>
    <w:rsid w:val="00AC1C2E"/>
    <w:rsid w:val="00AC52E0"/>
    <w:rsid w:val="00AC5C80"/>
    <w:rsid w:val="00AD0FB9"/>
    <w:rsid w:val="00AD2B39"/>
    <w:rsid w:val="00AD2BE8"/>
    <w:rsid w:val="00AD4EDD"/>
    <w:rsid w:val="00AD52D6"/>
    <w:rsid w:val="00AD76F6"/>
    <w:rsid w:val="00AE08D9"/>
    <w:rsid w:val="00AE44BA"/>
    <w:rsid w:val="00AE4ACF"/>
    <w:rsid w:val="00AE61CF"/>
    <w:rsid w:val="00AF5A31"/>
    <w:rsid w:val="00B001C3"/>
    <w:rsid w:val="00B00792"/>
    <w:rsid w:val="00B013D1"/>
    <w:rsid w:val="00B02DCA"/>
    <w:rsid w:val="00B035AF"/>
    <w:rsid w:val="00B12841"/>
    <w:rsid w:val="00B14E96"/>
    <w:rsid w:val="00B15E94"/>
    <w:rsid w:val="00B20FCD"/>
    <w:rsid w:val="00B22846"/>
    <w:rsid w:val="00B252B5"/>
    <w:rsid w:val="00B27C6D"/>
    <w:rsid w:val="00B318F2"/>
    <w:rsid w:val="00B31907"/>
    <w:rsid w:val="00B37FF8"/>
    <w:rsid w:val="00B410A9"/>
    <w:rsid w:val="00B43788"/>
    <w:rsid w:val="00B4486C"/>
    <w:rsid w:val="00B45DEB"/>
    <w:rsid w:val="00B46F86"/>
    <w:rsid w:val="00B6706F"/>
    <w:rsid w:val="00B70355"/>
    <w:rsid w:val="00B71F70"/>
    <w:rsid w:val="00B73864"/>
    <w:rsid w:val="00B75A2C"/>
    <w:rsid w:val="00B7638D"/>
    <w:rsid w:val="00B77795"/>
    <w:rsid w:val="00B809A0"/>
    <w:rsid w:val="00B831DF"/>
    <w:rsid w:val="00B83E93"/>
    <w:rsid w:val="00B86EDE"/>
    <w:rsid w:val="00B92BC4"/>
    <w:rsid w:val="00B96BBF"/>
    <w:rsid w:val="00BA1676"/>
    <w:rsid w:val="00BA5375"/>
    <w:rsid w:val="00BB230A"/>
    <w:rsid w:val="00BB244D"/>
    <w:rsid w:val="00BB39A2"/>
    <w:rsid w:val="00BC162E"/>
    <w:rsid w:val="00BC69EE"/>
    <w:rsid w:val="00BC7F33"/>
    <w:rsid w:val="00BD0F6F"/>
    <w:rsid w:val="00BD2E4E"/>
    <w:rsid w:val="00BE488A"/>
    <w:rsid w:val="00BE58BB"/>
    <w:rsid w:val="00BE5EA5"/>
    <w:rsid w:val="00BF445C"/>
    <w:rsid w:val="00BF510E"/>
    <w:rsid w:val="00BF68C2"/>
    <w:rsid w:val="00BF7ED7"/>
    <w:rsid w:val="00C032CA"/>
    <w:rsid w:val="00C03D4F"/>
    <w:rsid w:val="00C07A10"/>
    <w:rsid w:val="00C07A24"/>
    <w:rsid w:val="00C11936"/>
    <w:rsid w:val="00C12190"/>
    <w:rsid w:val="00C12B77"/>
    <w:rsid w:val="00C1572A"/>
    <w:rsid w:val="00C17BF7"/>
    <w:rsid w:val="00C25F78"/>
    <w:rsid w:val="00C264B6"/>
    <w:rsid w:val="00C26AAF"/>
    <w:rsid w:val="00C30E20"/>
    <w:rsid w:val="00C32EBD"/>
    <w:rsid w:val="00C33F6F"/>
    <w:rsid w:val="00C42DDB"/>
    <w:rsid w:val="00C44B2E"/>
    <w:rsid w:val="00C44EDF"/>
    <w:rsid w:val="00C524FD"/>
    <w:rsid w:val="00C52CE0"/>
    <w:rsid w:val="00C54DEE"/>
    <w:rsid w:val="00C57267"/>
    <w:rsid w:val="00C6062C"/>
    <w:rsid w:val="00C608DE"/>
    <w:rsid w:val="00C637BE"/>
    <w:rsid w:val="00C64971"/>
    <w:rsid w:val="00C66298"/>
    <w:rsid w:val="00C66A52"/>
    <w:rsid w:val="00C67E90"/>
    <w:rsid w:val="00C707C3"/>
    <w:rsid w:val="00C83F82"/>
    <w:rsid w:val="00C86117"/>
    <w:rsid w:val="00C94560"/>
    <w:rsid w:val="00C96C37"/>
    <w:rsid w:val="00CA08DB"/>
    <w:rsid w:val="00CA32B9"/>
    <w:rsid w:val="00CA7300"/>
    <w:rsid w:val="00CB0AAA"/>
    <w:rsid w:val="00CB2012"/>
    <w:rsid w:val="00CB3227"/>
    <w:rsid w:val="00CB6A8F"/>
    <w:rsid w:val="00CC0839"/>
    <w:rsid w:val="00CC2B8C"/>
    <w:rsid w:val="00CC66CE"/>
    <w:rsid w:val="00CD32D5"/>
    <w:rsid w:val="00CE0F4C"/>
    <w:rsid w:val="00CE3565"/>
    <w:rsid w:val="00CF5C78"/>
    <w:rsid w:val="00CF67F4"/>
    <w:rsid w:val="00D01080"/>
    <w:rsid w:val="00D01153"/>
    <w:rsid w:val="00D011BB"/>
    <w:rsid w:val="00D05191"/>
    <w:rsid w:val="00D06FE8"/>
    <w:rsid w:val="00D0792C"/>
    <w:rsid w:val="00D1094D"/>
    <w:rsid w:val="00D11588"/>
    <w:rsid w:val="00D14633"/>
    <w:rsid w:val="00D173D7"/>
    <w:rsid w:val="00D17639"/>
    <w:rsid w:val="00D2085A"/>
    <w:rsid w:val="00D30629"/>
    <w:rsid w:val="00D30C0A"/>
    <w:rsid w:val="00D43066"/>
    <w:rsid w:val="00D43825"/>
    <w:rsid w:val="00D44D8B"/>
    <w:rsid w:val="00D45901"/>
    <w:rsid w:val="00D45CC6"/>
    <w:rsid w:val="00D56E34"/>
    <w:rsid w:val="00D65493"/>
    <w:rsid w:val="00D67235"/>
    <w:rsid w:val="00D706B2"/>
    <w:rsid w:val="00D743EF"/>
    <w:rsid w:val="00D83552"/>
    <w:rsid w:val="00D838E6"/>
    <w:rsid w:val="00D844EB"/>
    <w:rsid w:val="00D86378"/>
    <w:rsid w:val="00D8761C"/>
    <w:rsid w:val="00D93682"/>
    <w:rsid w:val="00D95988"/>
    <w:rsid w:val="00DA0D20"/>
    <w:rsid w:val="00DA23B6"/>
    <w:rsid w:val="00DA77DD"/>
    <w:rsid w:val="00DB2472"/>
    <w:rsid w:val="00DB4F78"/>
    <w:rsid w:val="00DB66BE"/>
    <w:rsid w:val="00DB67FE"/>
    <w:rsid w:val="00DC19E5"/>
    <w:rsid w:val="00DC3439"/>
    <w:rsid w:val="00DC3C7C"/>
    <w:rsid w:val="00DC47AF"/>
    <w:rsid w:val="00DC4A6D"/>
    <w:rsid w:val="00DC51AB"/>
    <w:rsid w:val="00DC6489"/>
    <w:rsid w:val="00DD780F"/>
    <w:rsid w:val="00DE4306"/>
    <w:rsid w:val="00DF1644"/>
    <w:rsid w:val="00DF45C7"/>
    <w:rsid w:val="00E00A61"/>
    <w:rsid w:val="00E1405C"/>
    <w:rsid w:val="00E20FD9"/>
    <w:rsid w:val="00E33B59"/>
    <w:rsid w:val="00E36A2D"/>
    <w:rsid w:val="00E41836"/>
    <w:rsid w:val="00E42B5D"/>
    <w:rsid w:val="00E4573F"/>
    <w:rsid w:val="00E47ACF"/>
    <w:rsid w:val="00E56799"/>
    <w:rsid w:val="00E61BA2"/>
    <w:rsid w:val="00E6240D"/>
    <w:rsid w:val="00E67499"/>
    <w:rsid w:val="00E7256F"/>
    <w:rsid w:val="00E7496D"/>
    <w:rsid w:val="00E749A3"/>
    <w:rsid w:val="00E7593D"/>
    <w:rsid w:val="00E75BED"/>
    <w:rsid w:val="00E8063C"/>
    <w:rsid w:val="00E80E9F"/>
    <w:rsid w:val="00E85FB4"/>
    <w:rsid w:val="00E90597"/>
    <w:rsid w:val="00E97591"/>
    <w:rsid w:val="00E976DD"/>
    <w:rsid w:val="00EA2101"/>
    <w:rsid w:val="00EA512F"/>
    <w:rsid w:val="00EB1C85"/>
    <w:rsid w:val="00EB3F19"/>
    <w:rsid w:val="00EB4496"/>
    <w:rsid w:val="00EB52CD"/>
    <w:rsid w:val="00EB6421"/>
    <w:rsid w:val="00EB7E20"/>
    <w:rsid w:val="00EC5137"/>
    <w:rsid w:val="00EC55AC"/>
    <w:rsid w:val="00EC607E"/>
    <w:rsid w:val="00EC7F72"/>
    <w:rsid w:val="00ED249D"/>
    <w:rsid w:val="00ED2C77"/>
    <w:rsid w:val="00EE14FA"/>
    <w:rsid w:val="00EE15DF"/>
    <w:rsid w:val="00EE323A"/>
    <w:rsid w:val="00EE5705"/>
    <w:rsid w:val="00EE7395"/>
    <w:rsid w:val="00EF3306"/>
    <w:rsid w:val="00F06EB3"/>
    <w:rsid w:val="00F143BB"/>
    <w:rsid w:val="00F259C5"/>
    <w:rsid w:val="00F261E8"/>
    <w:rsid w:val="00F26D40"/>
    <w:rsid w:val="00F26D78"/>
    <w:rsid w:val="00F27CFA"/>
    <w:rsid w:val="00F30830"/>
    <w:rsid w:val="00F331D4"/>
    <w:rsid w:val="00F3640A"/>
    <w:rsid w:val="00F3763D"/>
    <w:rsid w:val="00F46885"/>
    <w:rsid w:val="00F5060A"/>
    <w:rsid w:val="00F50A8D"/>
    <w:rsid w:val="00F541BA"/>
    <w:rsid w:val="00F55129"/>
    <w:rsid w:val="00F558E0"/>
    <w:rsid w:val="00F649EF"/>
    <w:rsid w:val="00F6657C"/>
    <w:rsid w:val="00F70D14"/>
    <w:rsid w:val="00F7336C"/>
    <w:rsid w:val="00F73915"/>
    <w:rsid w:val="00F77277"/>
    <w:rsid w:val="00F819E8"/>
    <w:rsid w:val="00F85E5D"/>
    <w:rsid w:val="00F934E7"/>
    <w:rsid w:val="00F97F7B"/>
    <w:rsid w:val="00FA1ED2"/>
    <w:rsid w:val="00FA3449"/>
    <w:rsid w:val="00FA69EA"/>
    <w:rsid w:val="00FA7BEA"/>
    <w:rsid w:val="00FB1060"/>
    <w:rsid w:val="00FB2608"/>
    <w:rsid w:val="00FB4A0A"/>
    <w:rsid w:val="00FB6558"/>
    <w:rsid w:val="00FB6B25"/>
    <w:rsid w:val="00FC32B5"/>
    <w:rsid w:val="00FC4DF3"/>
    <w:rsid w:val="00FC4E3A"/>
    <w:rsid w:val="00FC5194"/>
    <w:rsid w:val="00FC7302"/>
    <w:rsid w:val="00FC7ED7"/>
    <w:rsid w:val="00FD038F"/>
    <w:rsid w:val="00FD35FE"/>
    <w:rsid w:val="00FD72EA"/>
    <w:rsid w:val="00FE4638"/>
    <w:rsid w:val="00FE54C4"/>
    <w:rsid w:val="00FE6227"/>
    <w:rsid w:val="00FF0025"/>
    <w:rsid w:val="00FF0173"/>
    <w:rsid w:val="00FF2DA1"/>
    <w:rsid w:val="00FF2DF6"/>
    <w:rsid w:val="00FF366F"/>
    <w:rsid w:val="00FF605B"/>
    <w:rsid w:val="00FF6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7D61C"/>
  <w15:chartTrackingRefBased/>
  <w15:docId w15:val="{BE2BA129-7743-467C-8636-DFE0B8AF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E13"/>
  </w:style>
  <w:style w:type="paragraph" w:styleId="Heading1">
    <w:name w:val="heading 1"/>
    <w:basedOn w:val="Normal"/>
    <w:next w:val="Normal"/>
    <w:link w:val="Heading1Char"/>
    <w:uiPriority w:val="9"/>
    <w:qFormat/>
    <w:rsid w:val="002C2E1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E1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C2E1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C2E1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C2E1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C2E1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C2E1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C2E1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C2E1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2E13"/>
    <w:pPr>
      <w:spacing w:after="0" w:line="240" w:lineRule="auto"/>
    </w:pPr>
  </w:style>
  <w:style w:type="character" w:customStyle="1" w:styleId="NoSpacingChar">
    <w:name w:val="No Spacing Char"/>
    <w:basedOn w:val="DefaultParagraphFont"/>
    <w:link w:val="NoSpacing"/>
    <w:uiPriority w:val="1"/>
    <w:rsid w:val="00480F03"/>
  </w:style>
  <w:style w:type="character" w:customStyle="1" w:styleId="Heading1Char">
    <w:name w:val="Heading 1 Char"/>
    <w:basedOn w:val="DefaultParagraphFont"/>
    <w:link w:val="Heading1"/>
    <w:uiPriority w:val="9"/>
    <w:rsid w:val="002C2E13"/>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2C2E1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C2E13"/>
    <w:rPr>
      <w:rFonts w:asciiTheme="majorHAnsi" w:eastAsiaTheme="majorEastAsia" w:hAnsiTheme="majorHAnsi" w:cstheme="majorBidi"/>
      <w:color w:val="4472C4" w:themeColor="accent1"/>
      <w:sz w:val="28"/>
      <w:szCs w:val="28"/>
    </w:rPr>
  </w:style>
  <w:style w:type="paragraph" w:styleId="Header">
    <w:name w:val="header"/>
    <w:basedOn w:val="Normal"/>
    <w:link w:val="HeaderChar"/>
    <w:uiPriority w:val="99"/>
    <w:unhideWhenUsed/>
    <w:rsid w:val="00C30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20"/>
  </w:style>
  <w:style w:type="paragraph" w:styleId="Footer">
    <w:name w:val="footer"/>
    <w:basedOn w:val="Normal"/>
    <w:link w:val="FooterChar"/>
    <w:uiPriority w:val="99"/>
    <w:unhideWhenUsed/>
    <w:rsid w:val="00C30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20"/>
  </w:style>
  <w:style w:type="character" w:styleId="IntenseEmphasis">
    <w:name w:val="Intense Emphasis"/>
    <w:basedOn w:val="DefaultParagraphFont"/>
    <w:uiPriority w:val="21"/>
    <w:qFormat/>
    <w:rsid w:val="002C2E13"/>
    <w:rPr>
      <w:b/>
      <w:bCs/>
      <w:i/>
      <w:iCs/>
    </w:rPr>
  </w:style>
  <w:style w:type="table" w:styleId="TableGrid">
    <w:name w:val="Table Grid"/>
    <w:basedOn w:val="TableNormal"/>
    <w:uiPriority w:val="39"/>
    <w:rsid w:val="009C7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844"/>
    <w:rPr>
      <w:rFonts w:ascii="Segoe UI" w:hAnsi="Segoe UI" w:cs="Segoe UI"/>
      <w:sz w:val="18"/>
      <w:szCs w:val="1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L"/>
    <w:basedOn w:val="Normal"/>
    <w:link w:val="ListParagraphChar"/>
    <w:uiPriority w:val="34"/>
    <w:qFormat/>
    <w:rsid w:val="003E07E7"/>
    <w:pPr>
      <w:ind w:left="720"/>
      <w:contextualSpacing/>
    </w:pPr>
  </w:style>
  <w:style w:type="character" w:customStyle="1" w:styleId="Heading2Char">
    <w:name w:val="Heading 2 Char"/>
    <w:basedOn w:val="DefaultParagraphFont"/>
    <w:link w:val="Heading2"/>
    <w:uiPriority w:val="9"/>
    <w:rsid w:val="002C2E13"/>
    <w:rPr>
      <w:rFonts w:asciiTheme="majorHAnsi" w:eastAsiaTheme="majorEastAsia" w:hAnsiTheme="majorHAnsi" w:cstheme="majorBidi"/>
      <w:color w:val="404040" w:themeColor="text1" w:themeTint="BF"/>
      <w:sz w:val="28"/>
      <w:szCs w:val="28"/>
    </w:rPr>
  </w:style>
  <w:style w:type="paragraph" w:styleId="FootnoteText">
    <w:name w:val="footnote text"/>
    <w:basedOn w:val="Normal"/>
    <w:link w:val="FootnoteTextChar"/>
    <w:uiPriority w:val="99"/>
    <w:unhideWhenUsed/>
    <w:rsid w:val="00330B74"/>
    <w:pPr>
      <w:spacing w:after="0" w:line="240" w:lineRule="auto"/>
    </w:pPr>
    <w:rPr>
      <w:rFonts w:ascii="Times New Roman" w:eastAsia="Times New Roman" w:hAnsi="Times New Roman" w:cs="Times New Roman"/>
      <w:color w:val="000000"/>
    </w:rPr>
  </w:style>
  <w:style w:type="character" w:customStyle="1" w:styleId="FootnoteTextChar">
    <w:name w:val="Footnote Text Char"/>
    <w:basedOn w:val="DefaultParagraphFont"/>
    <w:link w:val="FootnoteText"/>
    <w:uiPriority w:val="99"/>
    <w:rsid w:val="00330B74"/>
    <w:rPr>
      <w:rFonts w:ascii="Times New Roman" w:eastAsia="Times New Roman" w:hAnsi="Times New Roman" w:cs="Times New Roman"/>
      <w:color w:val="000000"/>
      <w:sz w:val="20"/>
      <w:szCs w:val="20"/>
    </w:rPr>
  </w:style>
  <w:style w:type="character" w:styleId="FootnoteReference">
    <w:name w:val="footnote reference"/>
    <w:aliases w:val=" BVI fnr,BVI fnr, BVI fnr Car Car,BVI fnr Car, BVI fnr Car Car Car Car, BVI fnr Car Car Car Car Char"/>
    <w:basedOn w:val="DefaultParagraphFont"/>
    <w:link w:val="Char2"/>
    <w:uiPriority w:val="99"/>
    <w:unhideWhenUsed/>
    <w:rsid w:val="00330B74"/>
    <w:rPr>
      <w:vertAlign w:val="superscript"/>
    </w:rPr>
  </w:style>
  <w:style w:type="table" w:customStyle="1" w:styleId="TableGrid0">
    <w:name w:val="TableGrid"/>
    <w:rsid w:val="00657739"/>
    <w:pPr>
      <w:spacing w:after="0" w:line="240" w:lineRule="auto"/>
    </w:pPr>
    <w:tblPr>
      <w:tblCellMar>
        <w:top w:w="0" w:type="dxa"/>
        <w:left w:w="0" w:type="dxa"/>
        <w:bottom w:w="0" w:type="dxa"/>
        <w:right w:w="0" w:type="dxa"/>
      </w:tblCellMar>
    </w:tblPr>
  </w:style>
  <w:style w:type="table" w:customStyle="1" w:styleId="TableGrid1">
    <w:name w:val="Table Grid1"/>
    <w:basedOn w:val="TableNormal"/>
    <w:next w:val="TableGrid"/>
    <w:uiPriority w:val="59"/>
    <w:rsid w:val="003737C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3737C7"/>
    <w:pPr>
      <w:spacing w:after="160" w:line="240" w:lineRule="exact"/>
    </w:pPr>
    <w:rPr>
      <w:vertAlign w:val="superscript"/>
    </w:rPr>
  </w:style>
  <w:style w:type="table" w:customStyle="1" w:styleId="TableGrid2">
    <w:name w:val="Table Grid2"/>
    <w:basedOn w:val="TableNormal"/>
    <w:next w:val="TableGrid"/>
    <w:uiPriority w:val="59"/>
    <w:rsid w:val="001F4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073A2"/>
    <w:pPr>
      <w:tabs>
        <w:tab w:val="right" w:leader="dot" w:pos="9710"/>
      </w:tabs>
      <w:spacing w:after="100"/>
      <w:ind w:left="450"/>
    </w:pPr>
  </w:style>
  <w:style w:type="paragraph" w:styleId="TOC1">
    <w:name w:val="toc 1"/>
    <w:basedOn w:val="Normal"/>
    <w:next w:val="Normal"/>
    <w:autoRedefine/>
    <w:uiPriority w:val="39"/>
    <w:unhideWhenUsed/>
    <w:rsid w:val="00B15E94"/>
    <w:pPr>
      <w:tabs>
        <w:tab w:val="left" w:pos="450"/>
        <w:tab w:val="right" w:leader="dot" w:pos="9710"/>
      </w:tabs>
      <w:spacing w:after="100"/>
    </w:pPr>
  </w:style>
  <w:style w:type="character" w:styleId="Hyperlink">
    <w:name w:val="Hyperlink"/>
    <w:basedOn w:val="DefaultParagraphFont"/>
    <w:uiPriority w:val="99"/>
    <w:unhideWhenUsed/>
    <w:rsid w:val="00D65493"/>
    <w:rPr>
      <w:color w:val="0563C1" w:themeColor="hyperlink"/>
      <w:u w:val="single"/>
    </w:rPr>
  </w:style>
  <w:style w:type="character" w:customStyle="1" w:styleId="Heading3Char">
    <w:name w:val="Heading 3 Char"/>
    <w:basedOn w:val="DefaultParagraphFont"/>
    <w:link w:val="Heading3"/>
    <w:uiPriority w:val="9"/>
    <w:rsid w:val="002C2E1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C2E1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C2E1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C2E1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C2E1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C2E1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C2E1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C2E1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C2E1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C2E1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C2E1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C2E13"/>
    <w:rPr>
      <w:rFonts w:asciiTheme="majorHAnsi" w:eastAsiaTheme="majorEastAsia" w:hAnsiTheme="majorHAnsi" w:cstheme="majorBidi"/>
      <w:sz w:val="24"/>
      <w:szCs w:val="24"/>
    </w:rPr>
  </w:style>
  <w:style w:type="character" w:styleId="Strong">
    <w:name w:val="Strong"/>
    <w:basedOn w:val="DefaultParagraphFont"/>
    <w:uiPriority w:val="22"/>
    <w:qFormat/>
    <w:rsid w:val="002C2E13"/>
    <w:rPr>
      <w:b/>
      <w:bCs/>
    </w:rPr>
  </w:style>
  <w:style w:type="character" w:styleId="Emphasis">
    <w:name w:val="Emphasis"/>
    <w:basedOn w:val="DefaultParagraphFont"/>
    <w:uiPriority w:val="20"/>
    <w:qFormat/>
    <w:rsid w:val="002C2E13"/>
    <w:rPr>
      <w:i/>
      <w:iCs/>
    </w:rPr>
  </w:style>
  <w:style w:type="paragraph" w:styleId="Quote">
    <w:name w:val="Quote"/>
    <w:basedOn w:val="Normal"/>
    <w:next w:val="Normal"/>
    <w:link w:val="QuoteChar"/>
    <w:uiPriority w:val="29"/>
    <w:qFormat/>
    <w:rsid w:val="002C2E1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C2E13"/>
    <w:rPr>
      <w:i/>
      <w:iCs/>
      <w:color w:val="404040" w:themeColor="text1" w:themeTint="BF"/>
    </w:rPr>
  </w:style>
  <w:style w:type="character" w:styleId="SubtleEmphasis">
    <w:name w:val="Subtle Emphasis"/>
    <w:basedOn w:val="DefaultParagraphFont"/>
    <w:uiPriority w:val="19"/>
    <w:qFormat/>
    <w:rsid w:val="002C2E13"/>
    <w:rPr>
      <w:i/>
      <w:iCs/>
      <w:color w:val="404040" w:themeColor="text1" w:themeTint="BF"/>
    </w:rPr>
  </w:style>
  <w:style w:type="character" w:styleId="SubtleReference">
    <w:name w:val="Subtle Reference"/>
    <w:basedOn w:val="DefaultParagraphFont"/>
    <w:uiPriority w:val="31"/>
    <w:qFormat/>
    <w:rsid w:val="002C2E1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C2E13"/>
    <w:rPr>
      <w:b/>
      <w:bCs/>
      <w:smallCaps/>
      <w:spacing w:val="5"/>
      <w:u w:val="single"/>
    </w:rPr>
  </w:style>
  <w:style w:type="character" w:styleId="BookTitle">
    <w:name w:val="Book Title"/>
    <w:basedOn w:val="DefaultParagraphFont"/>
    <w:uiPriority w:val="33"/>
    <w:qFormat/>
    <w:rsid w:val="002C2E13"/>
    <w:rPr>
      <w:b/>
      <w:bCs/>
      <w:smallCaps/>
    </w:rPr>
  </w:style>
  <w:style w:type="paragraph" w:styleId="TOCHeading">
    <w:name w:val="TOC Heading"/>
    <w:basedOn w:val="Heading1"/>
    <w:next w:val="Normal"/>
    <w:uiPriority w:val="39"/>
    <w:unhideWhenUsed/>
    <w:qFormat/>
    <w:rsid w:val="002C2E13"/>
    <w:pPr>
      <w:outlineLvl w:val="9"/>
    </w:pPr>
  </w:style>
  <w:style w:type="table" w:customStyle="1" w:styleId="TableGrid4">
    <w:name w:val="Table Grid4"/>
    <w:basedOn w:val="TableNormal"/>
    <w:next w:val="TableGrid"/>
    <w:uiPriority w:val="59"/>
    <w:rsid w:val="00071A6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410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02DC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24FD"/>
    <w:rPr>
      <w:color w:val="808080"/>
      <w:shd w:val="clear" w:color="auto" w:fill="E6E6E6"/>
    </w:rPr>
  </w:style>
  <w:style w:type="character" w:styleId="CommentReference">
    <w:name w:val="annotation reference"/>
    <w:basedOn w:val="DefaultParagraphFont"/>
    <w:uiPriority w:val="99"/>
    <w:unhideWhenUsed/>
    <w:rsid w:val="00F30830"/>
    <w:rPr>
      <w:sz w:val="16"/>
      <w:szCs w:val="16"/>
    </w:rPr>
  </w:style>
  <w:style w:type="paragraph" w:styleId="CommentText">
    <w:name w:val="annotation text"/>
    <w:basedOn w:val="Normal"/>
    <w:link w:val="CommentTextChar"/>
    <w:uiPriority w:val="99"/>
    <w:unhideWhenUsed/>
    <w:rsid w:val="00F30830"/>
    <w:pPr>
      <w:spacing w:line="240" w:lineRule="auto"/>
    </w:pPr>
  </w:style>
  <w:style w:type="character" w:customStyle="1" w:styleId="CommentTextChar">
    <w:name w:val="Comment Text Char"/>
    <w:basedOn w:val="DefaultParagraphFont"/>
    <w:link w:val="CommentText"/>
    <w:uiPriority w:val="99"/>
    <w:rsid w:val="00F30830"/>
  </w:style>
  <w:style w:type="paragraph" w:styleId="CommentSubject">
    <w:name w:val="annotation subject"/>
    <w:basedOn w:val="CommentText"/>
    <w:next w:val="CommentText"/>
    <w:link w:val="CommentSubjectChar"/>
    <w:uiPriority w:val="99"/>
    <w:semiHidden/>
    <w:unhideWhenUsed/>
    <w:rsid w:val="00F30830"/>
    <w:rPr>
      <w:b/>
      <w:bCs/>
    </w:rPr>
  </w:style>
  <w:style w:type="character" w:customStyle="1" w:styleId="CommentSubjectChar">
    <w:name w:val="Comment Subject Char"/>
    <w:basedOn w:val="CommentTextChar"/>
    <w:link w:val="CommentSubject"/>
    <w:uiPriority w:val="99"/>
    <w:semiHidden/>
    <w:rsid w:val="00F30830"/>
    <w:rPr>
      <w:b/>
      <w:bCs/>
    </w:rPr>
  </w:style>
  <w:style w:type="table" w:customStyle="1" w:styleId="TableGrid7">
    <w:name w:val="Table Grid7"/>
    <w:basedOn w:val="TableNormal"/>
    <w:next w:val="TableGrid"/>
    <w:uiPriority w:val="39"/>
    <w:rsid w:val="002F1B2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2BBA"/>
    <w:rPr>
      <w:color w:val="808080"/>
    </w:rPr>
  </w:style>
  <w:style w:type="paragraph" w:styleId="Date">
    <w:name w:val="Date"/>
    <w:basedOn w:val="Normal"/>
    <w:next w:val="Normal"/>
    <w:link w:val="DateChar"/>
    <w:uiPriority w:val="99"/>
    <w:semiHidden/>
    <w:unhideWhenUsed/>
    <w:rsid w:val="0023268C"/>
  </w:style>
  <w:style w:type="character" w:customStyle="1" w:styleId="DateChar">
    <w:name w:val="Date Char"/>
    <w:basedOn w:val="DefaultParagraphFont"/>
    <w:link w:val="Date"/>
    <w:uiPriority w:val="99"/>
    <w:semiHidden/>
    <w:rsid w:val="0023268C"/>
  </w:style>
  <w:style w:type="paragraph" w:styleId="TOC3">
    <w:name w:val="toc 3"/>
    <w:basedOn w:val="Normal"/>
    <w:next w:val="Normal"/>
    <w:autoRedefine/>
    <w:uiPriority w:val="39"/>
    <w:unhideWhenUsed/>
    <w:rsid w:val="006073A2"/>
    <w:pPr>
      <w:tabs>
        <w:tab w:val="right" w:leader="dot" w:pos="9710"/>
      </w:tabs>
      <w:spacing w:after="100"/>
      <w:ind w:left="450"/>
    </w:pPr>
  </w:style>
  <w:style w:type="paragraph" w:styleId="BodyText">
    <w:name w:val="Body Text"/>
    <w:basedOn w:val="Normal"/>
    <w:link w:val="BodyTextChar"/>
    <w:uiPriority w:val="99"/>
    <w:rsid w:val="007B0803"/>
    <w:pPr>
      <w:spacing w:after="0" w:line="240" w:lineRule="auto"/>
    </w:pPr>
    <w:rPr>
      <w:rFonts w:ascii="Times New Roman" w:eastAsia="Times New Roman" w:hAnsi="Times New Roman" w:cs="Times New Roman"/>
      <w:b/>
      <w:i/>
      <w:sz w:val="24"/>
      <w:lang w:eastAsia="en-GB"/>
    </w:rPr>
  </w:style>
  <w:style w:type="character" w:customStyle="1" w:styleId="BodyTextChar">
    <w:name w:val="Body Text Char"/>
    <w:basedOn w:val="DefaultParagraphFont"/>
    <w:link w:val="BodyText"/>
    <w:uiPriority w:val="99"/>
    <w:rsid w:val="007B0803"/>
    <w:rPr>
      <w:rFonts w:ascii="Times New Roman" w:eastAsia="Times New Roman" w:hAnsi="Times New Roman" w:cs="Times New Roman"/>
      <w:b/>
      <w:i/>
      <w:sz w:val="24"/>
      <w:lang w:eastAsia="en-GB"/>
    </w:rPr>
  </w:style>
  <w:style w:type="paragraph" w:styleId="BodyText2">
    <w:name w:val="Body Text 2"/>
    <w:basedOn w:val="Normal"/>
    <w:link w:val="BodyText2Char"/>
    <w:uiPriority w:val="99"/>
    <w:rsid w:val="007B0803"/>
    <w:pPr>
      <w:spacing w:line="480" w:lineRule="auto"/>
    </w:pPr>
    <w:rPr>
      <w:rFonts w:ascii="Times New Roman" w:eastAsia="Times New Roman" w:hAnsi="Times New Roman" w:cs="Times New Roman"/>
      <w:sz w:val="24"/>
      <w:lang w:val="en-GB" w:eastAsia="en-GB"/>
    </w:rPr>
  </w:style>
  <w:style w:type="character" w:customStyle="1" w:styleId="BodyText2Char">
    <w:name w:val="Body Text 2 Char"/>
    <w:basedOn w:val="DefaultParagraphFont"/>
    <w:link w:val="BodyText2"/>
    <w:uiPriority w:val="99"/>
    <w:rsid w:val="007B0803"/>
    <w:rPr>
      <w:rFonts w:ascii="Times New Roman" w:eastAsia="Times New Roman" w:hAnsi="Times New Roman" w:cs="Times New Roman"/>
      <w:sz w:val="24"/>
      <w:lang w:val="en-GB" w:eastAsia="en-GB"/>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L Char"/>
    <w:link w:val="ListParagraph"/>
    <w:uiPriority w:val="34"/>
    <w:qFormat/>
    <w:rsid w:val="007B0803"/>
  </w:style>
  <w:style w:type="paragraph" w:styleId="NormalWeb">
    <w:name w:val="Normal (Web)"/>
    <w:basedOn w:val="Normal"/>
    <w:uiPriority w:val="99"/>
    <w:semiHidden/>
    <w:unhideWhenUsed/>
    <w:rsid w:val="00CA32B9"/>
    <w:pPr>
      <w:spacing w:after="150" w:line="240" w:lineRule="auto"/>
    </w:pPr>
    <w:rPr>
      <w:rFonts w:ascii="Roboto" w:eastAsia="Times New Roman" w:hAnsi="Roboto" w:cs="Times New Roman"/>
      <w:color w:val="454545"/>
      <w:spacing w:val="-5"/>
      <w:sz w:val="24"/>
      <w:szCs w:val="24"/>
    </w:rPr>
  </w:style>
  <w:style w:type="paragraph" w:styleId="Revision">
    <w:name w:val="Revision"/>
    <w:hidden/>
    <w:uiPriority w:val="99"/>
    <w:semiHidden/>
    <w:rsid w:val="00C157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280">
      <w:bodyDiv w:val="1"/>
      <w:marLeft w:val="0"/>
      <w:marRight w:val="0"/>
      <w:marTop w:val="0"/>
      <w:marBottom w:val="0"/>
      <w:divBdr>
        <w:top w:val="none" w:sz="0" w:space="0" w:color="auto"/>
        <w:left w:val="none" w:sz="0" w:space="0" w:color="auto"/>
        <w:bottom w:val="none" w:sz="0" w:space="0" w:color="auto"/>
        <w:right w:val="none" w:sz="0" w:space="0" w:color="auto"/>
      </w:divBdr>
    </w:div>
    <w:div w:id="25374234">
      <w:bodyDiv w:val="1"/>
      <w:marLeft w:val="0"/>
      <w:marRight w:val="0"/>
      <w:marTop w:val="0"/>
      <w:marBottom w:val="0"/>
      <w:divBdr>
        <w:top w:val="none" w:sz="0" w:space="0" w:color="auto"/>
        <w:left w:val="none" w:sz="0" w:space="0" w:color="auto"/>
        <w:bottom w:val="none" w:sz="0" w:space="0" w:color="auto"/>
        <w:right w:val="none" w:sz="0" w:space="0" w:color="auto"/>
      </w:divBdr>
    </w:div>
    <w:div w:id="441149444">
      <w:bodyDiv w:val="1"/>
      <w:marLeft w:val="0"/>
      <w:marRight w:val="0"/>
      <w:marTop w:val="0"/>
      <w:marBottom w:val="0"/>
      <w:divBdr>
        <w:top w:val="none" w:sz="0" w:space="0" w:color="auto"/>
        <w:left w:val="none" w:sz="0" w:space="0" w:color="auto"/>
        <w:bottom w:val="none" w:sz="0" w:space="0" w:color="auto"/>
        <w:right w:val="none" w:sz="0" w:space="0" w:color="auto"/>
      </w:divBdr>
      <w:divsChild>
        <w:div w:id="921523570">
          <w:marLeft w:val="547"/>
          <w:marRight w:val="0"/>
          <w:marTop w:val="0"/>
          <w:marBottom w:val="0"/>
          <w:divBdr>
            <w:top w:val="none" w:sz="0" w:space="0" w:color="auto"/>
            <w:left w:val="none" w:sz="0" w:space="0" w:color="auto"/>
            <w:bottom w:val="none" w:sz="0" w:space="0" w:color="auto"/>
            <w:right w:val="none" w:sz="0" w:space="0" w:color="auto"/>
          </w:divBdr>
        </w:div>
      </w:divsChild>
    </w:div>
    <w:div w:id="449934332">
      <w:bodyDiv w:val="1"/>
      <w:marLeft w:val="0"/>
      <w:marRight w:val="0"/>
      <w:marTop w:val="0"/>
      <w:marBottom w:val="0"/>
      <w:divBdr>
        <w:top w:val="none" w:sz="0" w:space="0" w:color="auto"/>
        <w:left w:val="none" w:sz="0" w:space="0" w:color="auto"/>
        <w:bottom w:val="none" w:sz="0" w:space="0" w:color="auto"/>
        <w:right w:val="none" w:sz="0" w:space="0" w:color="auto"/>
      </w:divBdr>
      <w:divsChild>
        <w:div w:id="2072069569">
          <w:marLeft w:val="547"/>
          <w:marRight w:val="0"/>
          <w:marTop w:val="0"/>
          <w:marBottom w:val="0"/>
          <w:divBdr>
            <w:top w:val="none" w:sz="0" w:space="0" w:color="auto"/>
            <w:left w:val="none" w:sz="0" w:space="0" w:color="auto"/>
            <w:bottom w:val="none" w:sz="0" w:space="0" w:color="auto"/>
            <w:right w:val="none" w:sz="0" w:space="0" w:color="auto"/>
          </w:divBdr>
        </w:div>
      </w:divsChild>
    </w:div>
    <w:div w:id="482964909">
      <w:bodyDiv w:val="1"/>
      <w:marLeft w:val="0"/>
      <w:marRight w:val="0"/>
      <w:marTop w:val="0"/>
      <w:marBottom w:val="0"/>
      <w:divBdr>
        <w:top w:val="none" w:sz="0" w:space="0" w:color="auto"/>
        <w:left w:val="none" w:sz="0" w:space="0" w:color="auto"/>
        <w:bottom w:val="none" w:sz="0" w:space="0" w:color="auto"/>
        <w:right w:val="none" w:sz="0" w:space="0" w:color="auto"/>
      </w:divBdr>
    </w:div>
    <w:div w:id="754671813">
      <w:bodyDiv w:val="1"/>
      <w:marLeft w:val="0"/>
      <w:marRight w:val="0"/>
      <w:marTop w:val="0"/>
      <w:marBottom w:val="0"/>
      <w:divBdr>
        <w:top w:val="none" w:sz="0" w:space="0" w:color="auto"/>
        <w:left w:val="none" w:sz="0" w:space="0" w:color="auto"/>
        <w:bottom w:val="none" w:sz="0" w:space="0" w:color="auto"/>
        <w:right w:val="none" w:sz="0" w:space="0" w:color="auto"/>
      </w:divBdr>
    </w:div>
    <w:div w:id="894197820">
      <w:bodyDiv w:val="1"/>
      <w:marLeft w:val="0"/>
      <w:marRight w:val="0"/>
      <w:marTop w:val="0"/>
      <w:marBottom w:val="0"/>
      <w:divBdr>
        <w:top w:val="none" w:sz="0" w:space="0" w:color="auto"/>
        <w:left w:val="none" w:sz="0" w:space="0" w:color="auto"/>
        <w:bottom w:val="none" w:sz="0" w:space="0" w:color="auto"/>
        <w:right w:val="none" w:sz="0" w:space="0" w:color="auto"/>
      </w:divBdr>
      <w:divsChild>
        <w:div w:id="1956253672">
          <w:marLeft w:val="0"/>
          <w:marRight w:val="0"/>
          <w:marTop w:val="0"/>
          <w:marBottom w:val="0"/>
          <w:divBdr>
            <w:top w:val="none" w:sz="0" w:space="0" w:color="auto"/>
            <w:left w:val="none" w:sz="0" w:space="0" w:color="auto"/>
            <w:bottom w:val="none" w:sz="0" w:space="0" w:color="auto"/>
            <w:right w:val="none" w:sz="0" w:space="0" w:color="auto"/>
          </w:divBdr>
          <w:divsChild>
            <w:div w:id="137186506">
              <w:marLeft w:val="-225"/>
              <w:marRight w:val="-225"/>
              <w:marTop w:val="0"/>
              <w:marBottom w:val="0"/>
              <w:divBdr>
                <w:top w:val="none" w:sz="0" w:space="0" w:color="auto"/>
                <w:left w:val="none" w:sz="0" w:space="0" w:color="auto"/>
                <w:bottom w:val="none" w:sz="0" w:space="0" w:color="auto"/>
                <w:right w:val="none" w:sz="0" w:space="0" w:color="auto"/>
              </w:divBdr>
              <w:divsChild>
                <w:div w:id="1874073962">
                  <w:marLeft w:val="0"/>
                  <w:marRight w:val="0"/>
                  <w:marTop w:val="0"/>
                  <w:marBottom w:val="0"/>
                  <w:divBdr>
                    <w:top w:val="none" w:sz="0" w:space="0" w:color="auto"/>
                    <w:left w:val="none" w:sz="0" w:space="0" w:color="auto"/>
                    <w:bottom w:val="none" w:sz="0" w:space="0" w:color="auto"/>
                    <w:right w:val="none" w:sz="0" w:space="0" w:color="auto"/>
                  </w:divBdr>
                  <w:divsChild>
                    <w:div w:id="1513495887">
                      <w:marLeft w:val="0"/>
                      <w:marRight w:val="0"/>
                      <w:marTop w:val="0"/>
                      <w:marBottom w:val="0"/>
                      <w:divBdr>
                        <w:top w:val="none" w:sz="0" w:space="0" w:color="auto"/>
                        <w:left w:val="none" w:sz="0" w:space="0" w:color="auto"/>
                        <w:bottom w:val="none" w:sz="0" w:space="0" w:color="auto"/>
                        <w:right w:val="none" w:sz="0" w:space="0" w:color="auto"/>
                      </w:divBdr>
                      <w:divsChild>
                        <w:div w:id="341052479">
                          <w:marLeft w:val="0"/>
                          <w:marRight w:val="0"/>
                          <w:marTop w:val="0"/>
                          <w:marBottom w:val="0"/>
                          <w:divBdr>
                            <w:top w:val="none" w:sz="0" w:space="0" w:color="auto"/>
                            <w:left w:val="none" w:sz="0" w:space="0" w:color="auto"/>
                            <w:bottom w:val="none" w:sz="0" w:space="0" w:color="auto"/>
                            <w:right w:val="none" w:sz="0" w:space="0" w:color="auto"/>
                          </w:divBdr>
                          <w:divsChild>
                            <w:div w:id="1519738050">
                              <w:marLeft w:val="0"/>
                              <w:marRight w:val="0"/>
                              <w:marTop w:val="0"/>
                              <w:marBottom w:val="0"/>
                              <w:divBdr>
                                <w:top w:val="none" w:sz="0" w:space="0" w:color="auto"/>
                                <w:left w:val="none" w:sz="0" w:space="0" w:color="auto"/>
                                <w:bottom w:val="none" w:sz="0" w:space="0" w:color="auto"/>
                                <w:right w:val="none" w:sz="0" w:space="0" w:color="auto"/>
                              </w:divBdr>
                              <w:divsChild>
                                <w:div w:id="2088265687">
                                  <w:marLeft w:val="0"/>
                                  <w:marRight w:val="0"/>
                                  <w:marTop w:val="0"/>
                                  <w:marBottom w:val="0"/>
                                  <w:divBdr>
                                    <w:top w:val="none" w:sz="0" w:space="0" w:color="auto"/>
                                    <w:left w:val="none" w:sz="0" w:space="0" w:color="auto"/>
                                    <w:bottom w:val="none" w:sz="0" w:space="0" w:color="auto"/>
                                    <w:right w:val="none" w:sz="0" w:space="0" w:color="auto"/>
                                  </w:divBdr>
                                  <w:divsChild>
                                    <w:div w:id="268856464">
                                      <w:marLeft w:val="0"/>
                                      <w:marRight w:val="0"/>
                                      <w:marTop w:val="0"/>
                                      <w:marBottom w:val="0"/>
                                      <w:divBdr>
                                        <w:top w:val="none" w:sz="0" w:space="0" w:color="auto"/>
                                        <w:left w:val="none" w:sz="0" w:space="0" w:color="auto"/>
                                        <w:bottom w:val="none" w:sz="0" w:space="0" w:color="auto"/>
                                        <w:right w:val="none" w:sz="0" w:space="0" w:color="auto"/>
                                      </w:divBdr>
                                      <w:divsChild>
                                        <w:div w:id="364984287">
                                          <w:marLeft w:val="-225"/>
                                          <w:marRight w:val="-225"/>
                                          <w:marTop w:val="0"/>
                                          <w:marBottom w:val="0"/>
                                          <w:divBdr>
                                            <w:top w:val="none" w:sz="0" w:space="0" w:color="auto"/>
                                            <w:left w:val="none" w:sz="0" w:space="0" w:color="auto"/>
                                            <w:bottom w:val="none" w:sz="0" w:space="0" w:color="auto"/>
                                            <w:right w:val="none" w:sz="0" w:space="0" w:color="auto"/>
                                          </w:divBdr>
                                          <w:divsChild>
                                            <w:div w:id="154762216">
                                              <w:marLeft w:val="0"/>
                                              <w:marRight w:val="0"/>
                                              <w:marTop w:val="0"/>
                                              <w:marBottom w:val="0"/>
                                              <w:divBdr>
                                                <w:top w:val="none" w:sz="0" w:space="0" w:color="auto"/>
                                                <w:left w:val="none" w:sz="0" w:space="0" w:color="auto"/>
                                                <w:bottom w:val="none" w:sz="0" w:space="0" w:color="auto"/>
                                                <w:right w:val="none" w:sz="0" w:space="0" w:color="auto"/>
                                              </w:divBdr>
                                              <w:divsChild>
                                                <w:div w:id="4553487">
                                                  <w:marLeft w:val="0"/>
                                                  <w:marRight w:val="0"/>
                                                  <w:marTop w:val="0"/>
                                                  <w:marBottom w:val="0"/>
                                                  <w:divBdr>
                                                    <w:top w:val="none" w:sz="0" w:space="0" w:color="auto"/>
                                                    <w:left w:val="none" w:sz="0" w:space="0" w:color="auto"/>
                                                    <w:bottom w:val="none" w:sz="0" w:space="0" w:color="auto"/>
                                                    <w:right w:val="none" w:sz="0" w:space="0" w:color="auto"/>
                                                  </w:divBdr>
                                                  <w:divsChild>
                                                    <w:div w:id="945232631">
                                                      <w:marLeft w:val="0"/>
                                                      <w:marRight w:val="0"/>
                                                      <w:marTop w:val="0"/>
                                                      <w:marBottom w:val="0"/>
                                                      <w:divBdr>
                                                        <w:top w:val="none" w:sz="0" w:space="0" w:color="auto"/>
                                                        <w:left w:val="none" w:sz="0" w:space="0" w:color="auto"/>
                                                        <w:bottom w:val="none" w:sz="0" w:space="0" w:color="auto"/>
                                                        <w:right w:val="none" w:sz="0" w:space="0" w:color="auto"/>
                                                      </w:divBdr>
                                                      <w:divsChild>
                                                        <w:div w:id="837576372">
                                                          <w:marLeft w:val="0"/>
                                                          <w:marRight w:val="0"/>
                                                          <w:marTop w:val="0"/>
                                                          <w:marBottom w:val="0"/>
                                                          <w:divBdr>
                                                            <w:top w:val="none" w:sz="0" w:space="0" w:color="auto"/>
                                                            <w:left w:val="none" w:sz="0" w:space="0" w:color="auto"/>
                                                            <w:bottom w:val="none" w:sz="0" w:space="0" w:color="auto"/>
                                                            <w:right w:val="none" w:sz="0" w:space="0" w:color="auto"/>
                                                          </w:divBdr>
                                                          <w:divsChild>
                                                            <w:div w:id="1913394976">
                                                              <w:marLeft w:val="0"/>
                                                              <w:marRight w:val="0"/>
                                                              <w:marTop w:val="0"/>
                                                              <w:marBottom w:val="0"/>
                                                              <w:divBdr>
                                                                <w:top w:val="none" w:sz="0" w:space="0" w:color="auto"/>
                                                                <w:left w:val="none" w:sz="0" w:space="0" w:color="auto"/>
                                                                <w:bottom w:val="none" w:sz="0" w:space="0" w:color="auto"/>
                                                                <w:right w:val="none" w:sz="0" w:space="0" w:color="auto"/>
                                                              </w:divBdr>
                                                              <w:divsChild>
                                                                <w:div w:id="900865119">
                                                                  <w:marLeft w:val="0"/>
                                                                  <w:marRight w:val="0"/>
                                                                  <w:marTop w:val="0"/>
                                                                  <w:marBottom w:val="0"/>
                                                                  <w:divBdr>
                                                                    <w:top w:val="none" w:sz="0" w:space="0" w:color="auto"/>
                                                                    <w:left w:val="none" w:sz="0" w:space="0" w:color="auto"/>
                                                                    <w:bottom w:val="none" w:sz="0" w:space="0" w:color="auto"/>
                                                                    <w:right w:val="none" w:sz="0" w:space="0" w:color="auto"/>
                                                                  </w:divBdr>
                                                                  <w:divsChild>
                                                                    <w:div w:id="1142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1546962">
      <w:bodyDiv w:val="1"/>
      <w:marLeft w:val="0"/>
      <w:marRight w:val="0"/>
      <w:marTop w:val="0"/>
      <w:marBottom w:val="0"/>
      <w:divBdr>
        <w:top w:val="none" w:sz="0" w:space="0" w:color="auto"/>
        <w:left w:val="none" w:sz="0" w:space="0" w:color="auto"/>
        <w:bottom w:val="none" w:sz="0" w:space="0" w:color="auto"/>
        <w:right w:val="none" w:sz="0" w:space="0" w:color="auto"/>
      </w:divBdr>
    </w:div>
    <w:div w:id="1300843444">
      <w:bodyDiv w:val="1"/>
      <w:marLeft w:val="0"/>
      <w:marRight w:val="0"/>
      <w:marTop w:val="0"/>
      <w:marBottom w:val="0"/>
      <w:divBdr>
        <w:top w:val="none" w:sz="0" w:space="0" w:color="auto"/>
        <w:left w:val="none" w:sz="0" w:space="0" w:color="auto"/>
        <w:bottom w:val="none" w:sz="0" w:space="0" w:color="auto"/>
        <w:right w:val="none" w:sz="0" w:space="0" w:color="auto"/>
      </w:divBdr>
    </w:div>
    <w:div w:id="1417897146">
      <w:bodyDiv w:val="1"/>
      <w:marLeft w:val="0"/>
      <w:marRight w:val="0"/>
      <w:marTop w:val="0"/>
      <w:marBottom w:val="0"/>
      <w:divBdr>
        <w:top w:val="none" w:sz="0" w:space="0" w:color="auto"/>
        <w:left w:val="none" w:sz="0" w:space="0" w:color="auto"/>
        <w:bottom w:val="none" w:sz="0" w:space="0" w:color="auto"/>
        <w:right w:val="none" w:sz="0" w:space="0" w:color="auto"/>
      </w:divBdr>
      <w:divsChild>
        <w:div w:id="1539590702">
          <w:marLeft w:val="547"/>
          <w:marRight w:val="0"/>
          <w:marTop w:val="0"/>
          <w:marBottom w:val="0"/>
          <w:divBdr>
            <w:top w:val="none" w:sz="0" w:space="0" w:color="auto"/>
            <w:left w:val="none" w:sz="0" w:space="0" w:color="auto"/>
            <w:bottom w:val="none" w:sz="0" w:space="0" w:color="auto"/>
            <w:right w:val="none" w:sz="0" w:space="0" w:color="auto"/>
          </w:divBdr>
        </w:div>
      </w:divsChild>
    </w:div>
    <w:div w:id="149830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E5421389A9C45B9715F4635D04BA2" ma:contentTypeVersion="12" ma:contentTypeDescription="Create a new document." ma:contentTypeScope="" ma:versionID="2fe210ecadfbd08bec694206a0894af9">
  <xsd:schema xmlns:xsd="http://www.w3.org/2001/XMLSchema" xmlns:xs="http://www.w3.org/2001/XMLSchema" xmlns:p="http://schemas.microsoft.com/office/2006/metadata/properties" xmlns:ns3="44a14099-cec4-4adc-a615-00f5e506ea84" xmlns:ns4="7ff20512-7bd8-4e16-b2ba-a008efca7f6a" targetNamespace="http://schemas.microsoft.com/office/2006/metadata/properties" ma:root="true" ma:fieldsID="0fd2a8016dbd344cc9b54dc63bd4103f" ns3:_="" ns4:_="">
    <xsd:import namespace="44a14099-cec4-4adc-a615-00f5e506ea84"/>
    <xsd:import namespace="7ff20512-7bd8-4e16-b2ba-a008efca7f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14099-cec4-4adc-a615-00f5e506e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20512-7bd8-4e16-b2ba-a008efca7f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591F-5DCA-4E83-BCA1-0D3B91FF9D80}">
  <ds:schemaRefs>
    <ds:schemaRef ds:uri="http://schemas.microsoft.com/sharepoint/v3/contenttype/forms"/>
  </ds:schemaRefs>
</ds:datastoreItem>
</file>

<file path=customXml/itemProps2.xml><?xml version="1.0" encoding="utf-8"?>
<ds:datastoreItem xmlns:ds="http://schemas.openxmlformats.org/officeDocument/2006/customXml" ds:itemID="{774B7B32-A003-46E6-8542-9489FC8BD8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7DE4B5-CBCD-47F7-9756-CAE8AF55A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14099-cec4-4adc-a615-00f5e506ea84"/>
    <ds:schemaRef ds:uri="7ff20512-7bd8-4e16-b2ba-a008efca7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AAB81B-FFB7-4FE5-9C14-A4BA4590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Practice Direction for the Management of the United Nations Trust Fund in Support of Victims of Sexual Exploitation and Abuse by United Nations Staff and Related Personnel</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Direction for the Management of the United Nations Trust Fund in Support of Victims of Sexual Exploitation and Abuse by United Nations Staff and Related Personnel</dc:title>
  <dc:subject/>
  <dc:creator>Conduct and Discipline Unit, Department of Field Support – Rev. 3 – December 2017. This supersedes rev. 1 of June 2016 and rev. 2 of July 2017.</dc:creator>
  <cp:keywords/>
  <dc:description/>
  <cp:lastModifiedBy>Magdalena Wos</cp:lastModifiedBy>
  <cp:revision>5</cp:revision>
  <cp:lastPrinted>2018-05-07T20:12:00Z</cp:lastPrinted>
  <dcterms:created xsi:type="dcterms:W3CDTF">2023-07-12T17:28:00Z</dcterms:created>
  <dcterms:modified xsi:type="dcterms:W3CDTF">2023-07-12T17:32:00Z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0x0101003B8E5421389A9C45B9715F4635D04BA2</vt:lpwstr>
  </property>
</Properties>
</file>